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8DB8E" w14:textId="64E97566" w:rsidR="004B591D" w:rsidRPr="004B591D" w:rsidRDefault="00AD4002" w:rsidP="00AD4002">
      <w:pPr>
        <w:ind w:left="2832" w:firstLine="708"/>
        <w:jc w:val="right"/>
        <w:rPr>
          <w:rFonts w:ascii="Arial" w:eastAsia="Times New Roman" w:hAnsi="Arial"/>
          <w:b/>
          <w:sz w:val="44"/>
        </w:rPr>
      </w:pPr>
      <w:r>
        <w:rPr>
          <w:rFonts w:ascii="Arial" w:eastAsia="Times New Roman" w:hAnsi="Arial"/>
          <w:b/>
          <w:sz w:val="44"/>
        </w:rPr>
        <w:t xml:space="preserve">        </w:t>
      </w:r>
      <w:r w:rsidR="004B591D" w:rsidRPr="004B591D">
        <w:rPr>
          <w:rFonts w:ascii="Arial" w:eastAsia="Times New Roman" w:hAnsi="Arial"/>
          <w:b/>
          <w:sz w:val="44"/>
        </w:rPr>
        <w:t>Press</w:t>
      </w:r>
      <w:r w:rsidR="00453328">
        <w:rPr>
          <w:rFonts w:ascii="Arial" w:eastAsia="Times New Roman" w:hAnsi="Arial"/>
          <w:b/>
          <w:sz w:val="44"/>
        </w:rPr>
        <w:t>e-Information</w:t>
      </w:r>
    </w:p>
    <w:p w14:paraId="427B9FCB" w14:textId="282398CF" w:rsidR="004B591D" w:rsidRPr="004B591D" w:rsidRDefault="006B1C76" w:rsidP="00AD4002">
      <w:pPr>
        <w:jc w:val="right"/>
        <w:rPr>
          <w:rFonts w:ascii="Arial" w:eastAsia="Times New Roman" w:hAnsi="Arial" w:cs="Arial"/>
          <w:b/>
          <w:bCs/>
          <w:sz w:val="22"/>
          <w:szCs w:val="22"/>
        </w:rPr>
      </w:pPr>
      <w:bookmarkStart w:id="0" w:name="_Hlk61246057"/>
      <w:r>
        <w:rPr>
          <w:rFonts w:ascii="Arial" w:eastAsia="Times New Roman" w:hAnsi="Arial" w:cs="Arial"/>
          <w:b/>
          <w:bCs/>
          <w:sz w:val="22"/>
          <w:szCs w:val="22"/>
        </w:rPr>
        <w:t>20</w:t>
      </w:r>
      <w:r w:rsidR="00B50FC2">
        <w:rPr>
          <w:rFonts w:ascii="Arial" w:eastAsia="Times New Roman" w:hAnsi="Arial" w:cs="Arial"/>
          <w:b/>
          <w:bCs/>
          <w:sz w:val="22"/>
          <w:szCs w:val="22"/>
        </w:rPr>
        <w:t>2</w:t>
      </w:r>
      <w:r w:rsidR="00233F49">
        <w:rPr>
          <w:rFonts w:ascii="Arial" w:eastAsia="Times New Roman" w:hAnsi="Arial" w:cs="Arial"/>
          <w:b/>
          <w:bCs/>
          <w:sz w:val="22"/>
          <w:szCs w:val="22"/>
        </w:rPr>
        <w:t>1</w:t>
      </w:r>
      <w:r>
        <w:rPr>
          <w:rFonts w:ascii="Arial" w:eastAsia="Times New Roman" w:hAnsi="Arial" w:cs="Arial"/>
          <w:b/>
          <w:bCs/>
          <w:sz w:val="22"/>
          <w:szCs w:val="22"/>
        </w:rPr>
        <w:t>-</w:t>
      </w:r>
      <w:r w:rsidR="007F5C22">
        <w:rPr>
          <w:rFonts w:ascii="Arial" w:eastAsia="Times New Roman" w:hAnsi="Arial" w:cs="Arial"/>
          <w:b/>
          <w:bCs/>
          <w:sz w:val="22"/>
          <w:szCs w:val="22"/>
        </w:rPr>
        <w:t>1</w:t>
      </w:r>
      <w:r w:rsidR="005C1A67">
        <w:rPr>
          <w:rFonts w:ascii="Arial" w:eastAsia="Times New Roman" w:hAnsi="Arial" w:cs="Arial"/>
          <w:b/>
          <w:bCs/>
          <w:sz w:val="22"/>
          <w:szCs w:val="22"/>
        </w:rPr>
        <w:t>14</w:t>
      </w:r>
    </w:p>
    <w:bookmarkEnd w:id="0"/>
    <w:p w14:paraId="1BADF3FB" w14:textId="77777777" w:rsidR="00563DF1" w:rsidRDefault="00563DF1" w:rsidP="008E143B">
      <w:pPr>
        <w:ind w:right="-425"/>
        <w:rPr>
          <w:rFonts w:ascii="Arial" w:eastAsia="Times New Roman" w:hAnsi="Arial" w:cs="Arial"/>
          <w:bCs/>
          <w:sz w:val="20"/>
          <w:u w:val="single"/>
        </w:rPr>
      </w:pPr>
    </w:p>
    <w:p w14:paraId="792AAD87" w14:textId="463A96D3" w:rsidR="007D2DFC" w:rsidRPr="001C6031" w:rsidRDefault="004B591D" w:rsidP="001C6031">
      <w:pPr>
        <w:ind w:right="-425"/>
        <w:rPr>
          <w:rFonts w:ascii="Arial" w:eastAsia="Times New Roman" w:hAnsi="Arial" w:cs="Arial"/>
          <w:bCs/>
          <w:sz w:val="22"/>
          <w:szCs w:val="22"/>
        </w:rPr>
      </w:pPr>
      <w:r w:rsidRPr="004B591D">
        <w:rPr>
          <w:rFonts w:ascii="Arial" w:eastAsia="Times New Roman" w:hAnsi="Arial" w:cs="Arial"/>
          <w:bCs/>
          <w:sz w:val="20"/>
          <w:u w:val="single"/>
        </w:rPr>
        <w:t>Schmitz Cargobull AG</w:t>
      </w:r>
      <w:r w:rsidR="001C6031">
        <w:rPr>
          <w:rFonts w:ascii="Arial" w:eastAsia="Times New Roman" w:hAnsi="Arial" w:cs="Arial"/>
          <w:bCs/>
          <w:sz w:val="20"/>
          <w:u w:val="single"/>
        </w:rPr>
        <w:br/>
      </w:r>
      <w:r w:rsidR="000B5CD5" w:rsidRPr="003152E7">
        <w:rPr>
          <w:rFonts w:ascii="Arial" w:hAnsi="Arial" w:cs="Arial"/>
          <w:b/>
          <w:bCs/>
          <w:sz w:val="36"/>
          <w:szCs w:val="36"/>
        </w:rPr>
        <w:t>„</w:t>
      </w:r>
      <w:proofErr w:type="spellStart"/>
      <w:r w:rsidR="000B5CD5" w:rsidRPr="003152E7">
        <w:rPr>
          <w:rFonts w:ascii="Arial" w:hAnsi="Arial" w:cs="Arial"/>
          <w:b/>
          <w:bCs/>
          <w:sz w:val="36"/>
          <w:szCs w:val="36"/>
        </w:rPr>
        <w:t>Together</w:t>
      </w:r>
      <w:proofErr w:type="spellEnd"/>
      <w:r w:rsidR="000B5CD5" w:rsidRPr="003152E7">
        <w:rPr>
          <w:rFonts w:ascii="Arial" w:hAnsi="Arial" w:cs="Arial"/>
          <w:b/>
          <w:bCs/>
          <w:sz w:val="36"/>
          <w:szCs w:val="36"/>
        </w:rPr>
        <w:t xml:space="preserve"> </w:t>
      </w:r>
      <w:proofErr w:type="spellStart"/>
      <w:r w:rsidR="000B5CD5" w:rsidRPr="003152E7">
        <w:rPr>
          <w:rFonts w:ascii="Arial" w:hAnsi="Arial" w:cs="Arial"/>
          <w:b/>
          <w:bCs/>
          <w:sz w:val="36"/>
          <w:szCs w:val="36"/>
        </w:rPr>
        <w:t>for</w:t>
      </w:r>
      <w:proofErr w:type="spellEnd"/>
      <w:r w:rsidR="000B5CD5" w:rsidRPr="003152E7">
        <w:rPr>
          <w:rFonts w:ascii="Arial" w:hAnsi="Arial" w:cs="Arial"/>
          <w:b/>
          <w:bCs/>
          <w:sz w:val="36"/>
          <w:szCs w:val="36"/>
        </w:rPr>
        <w:t xml:space="preserve"> a </w:t>
      </w:r>
      <w:proofErr w:type="spellStart"/>
      <w:r w:rsidR="000B5CD5" w:rsidRPr="003152E7">
        <w:rPr>
          <w:rFonts w:ascii="Arial" w:hAnsi="Arial" w:cs="Arial"/>
          <w:b/>
          <w:bCs/>
          <w:sz w:val="36"/>
          <w:szCs w:val="36"/>
        </w:rPr>
        <w:t>better</w:t>
      </w:r>
      <w:proofErr w:type="spellEnd"/>
      <w:r w:rsidR="000B5CD5" w:rsidRPr="003152E7">
        <w:rPr>
          <w:rFonts w:ascii="Arial" w:hAnsi="Arial" w:cs="Arial"/>
          <w:b/>
          <w:bCs/>
          <w:sz w:val="36"/>
          <w:szCs w:val="36"/>
        </w:rPr>
        <w:t xml:space="preserve"> </w:t>
      </w:r>
      <w:proofErr w:type="spellStart"/>
      <w:r w:rsidR="000B5CD5" w:rsidRPr="003152E7">
        <w:rPr>
          <w:rFonts w:ascii="Arial" w:hAnsi="Arial" w:cs="Arial"/>
          <w:b/>
          <w:bCs/>
          <w:sz w:val="36"/>
          <w:szCs w:val="36"/>
        </w:rPr>
        <w:t>future</w:t>
      </w:r>
      <w:proofErr w:type="spellEnd"/>
      <w:r w:rsidR="000B5CD5" w:rsidRPr="003152E7">
        <w:rPr>
          <w:rFonts w:ascii="Arial" w:hAnsi="Arial" w:cs="Arial"/>
          <w:b/>
          <w:bCs/>
          <w:sz w:val="36"/>
          <w:szCs w:val="36"/>
        </w:rPr>
        <w:t>“</w:t>
      </w:r>
      <w:r w:rsidR="001C6031" w:rsidRPr="001C6031">
        <w:rPr>
          <w:sz w:val="22"/>
          <w:szCs w:val="22"/>
        </w:rPr>
        <w:t xml:space="preserve"> </w:t>
      </w:r>
      <w:r w:rsidR="001C6031" w:rsidRPr="001C6031">
        <w:rPr>
          <w:sz w:val="22"/>
          <w:szCs w:val="22"/>
        </w:rPr>
        <w:br/>
      </w:r>
      <w:proofErr w:type="spellStart"/>
      <w:r w:rsidR="00EB2141" w:rsidRPr="003152E7">
        <w:rPr>
          <w:rFonts w:ascii="Arial" w:hAnsi="Arial" w:cs="Arial"/>
          <w:b/>
          <w:bCs/>
          <w:sz w:val="22"/>
          <w:szCs w:val="22"/>
        </w:rPr>
        <w:t>Vion</w:t>
      </w:r>
      <w:proofErr w:type="spellEnd"/>
      <w:r w:rsidR="00EB2141" w:rsidRPr="003152E7">
        <w:rPr>
          <w:rFonts w:ascii="Arial" w:hAnsi="Arial" w:cs="Arial"/>
          <w:b/>
          <w:bCs/>
          <w:sz w:val="22"/>
          <w:szCs w:val="22"/>
        </w:rPr>
        <w:t xml:space="preserve"> Food Group setzt auf </w:t>
      </w:r>
      <w:r w:rsidR="00075343" w:rsidRPr="003152E7">
        <w:rPr>
          <w:rFonts w:ascii="Arial" w:hAnsi="Arial" w:cs="Arial"/>
          <w:b/>
          <w:bCs/>
          <w:sz w:val="22"/>
          <w:szCs w:val="22"/>
        </w:rPr>
        <w:t>a</w:t>
      </w:r>
      <w:r w:rsidR="00F551C6" w:rsidRPr="003152E7">
        <w:rPr>
          <w:rFonts w:ascii="Arial" w:hAnsi="Arial" w:cs="Arial"/>
          <w:b/>
          <w:bCs/>
          <w:sz w:val="22"/>
          <w:szCs w:val="22"/>
        </w:rPr>
        <w:t>erodynamisch optimierten Sattelzug</w:t>
      </w:r>
      <w:r w:rsidR="00075343" w:rsidRPr="001C6031">
        <w:rPr>
          <w:sz w:val="22"/>
          <w:szCs w:val="22"/>
        </w:rPr>
        <w:t xml:space="preserve"> </w:t>
      </w:r>
      <w:r w:rsidR="007D2DFC" w:rsidRPr="001C6031">
        <w:rPr>
          <w:sz w:val="22"/>
          <w:szCs w:val="22"/>
        </w:rPr>
        <w:br/>
      </w:r>
    </w:p>
    <w:p w14:paraId="5B059DA6" w14:textId="1D6D8EB2" w:rsidR="007D2DFC" w:rsidRDefault="007D2DFC" w:rsidP="00CC465F">
      <w:pPr>
        <w:pStyle w:val="berschrift2"/>
        <w:numPr>
          <w:ilvl w:val="0"/>
          <w:numId w:val="6"/>
        </w:numPr>
        <w:spacing w:before="0" w:line="259" w:lineRule="auto"/>
        <w:ind w:right="821"/>
        <w:rPr>
          <w:rFonts w:ascii="Arial" w:hAnsi="Arial" w:cs="Arial"/>
          <w:b/>
          <w:bCs/>
          <w:color w:val="auto"/>
          <w:sz w:val="22"/>
          <w:szCs w:val="22"/>
        </w:rPr>
      </w:pPr>
      <w:r w:rsidRPr="007D2DFC">
        <w:rPr>
          <w:rFonts w:ascii="Arial" w:hAnsi="Arial" w:cs="Arial"/>
          <w:b/>
          <w:bCs/>
          <w:color w:val="auto"/>
          <w:sz w:val="22"/>
          <w:szCs w:val="22"/>
        </w:rPr>
        <w:t xml:space="preserve">Aerodynamisch optimierter Sattelzug (Truck &amp; Trailer) im Einsatz bei </w:t>
      </w:r>
      <w:proofErr w:type="spellStart"/>
      <w:r w:rsidRPr="007D2DFC">
        <w:rPr>
          <w:rFonts w:ascii="Arial" w:hAnsi="Arial" w:cs="Arial"/>
          <w:b/>
          <w:bCs/>
          <w:color w:val="auto"/>
          <w:sz w:val="22"/>
          <w:szCs w:val="22"/>
        </w:rPr>
        <w:t>Vion</w:t>
      </w:r>
      <w:proofErr w:type="spellEnd"/>
      <w:r w:rsidRPr="007D2DFC">
        <w:rPr>
          <w:rFonts w:ascii="Arial" w:hAnsi="Arial" w:cs="Arial"/>
          <w:b/>
          <w:bCs/>
          <w:color w:val="auto"/>
          <w:sz w:val="22"/>
          <w:szCs w:val="22"/>
        </w:rPr>
        <w:t xml:space="preserve"> soll den Kraftstoffverbrauch um acht Prozent reduzieren</w:t>
      </w:r>
    </w:p>
    <w:p w14:paraId="360587A2" w14:textId="5AFE32A3" w:rsidR="007D2DFC" w:rsidRPr="007D2DFC" w:rsidRDefault="008C2E60" w:rsidP="00CC465F">
      <w:pPr>
        <w:pStyle w:val="berschrift2"/>
        <w:numPr>
          <w:ilvl w:val="0"/>
          <w:numId w:val="6"/>
        </w:numPr>
        <w:spacing w:before="0" w:line="259" w:lineRule="auto"/>
        <w:ind w:right="821"/>
        <w:rPr>
          <w:rFonts w:ascii="Arial" w:hAnsi="Arial" w:cs="Arial"/>
          <w:b/>
          <w:bCs/>
          <w:color w:val="auto"/>
          <w:sz w:val="22"/>
          <w:szCs w:val="22"/>
        </w:rPr>
      </w:pPr>
      <w:r>
        <w:rPr>
          <w:rFonts w:ascii="Arial" w:hAnsi="Arial" w:cs="Arial"/>
          <w:b/>
          <w:bCs/>
          <w:color w:val="auto"/>
          <w:sz w:val="22"/>
          <w:szCs w:val="22"/>
        </w:rPr>
        <w:t>D</w:t>
      </w:r>
      <w:r w:rsidRPr="007D2DFC">
        <w:rPr>
          <w:rFonts w:ascii="Arial" w:hAnsi="Arial" w:cs="Arial"/>
          <w:b/>
          <w:bCs/>
          <w:color w:val="auto"/>
          <w:sz w:val="22"/>
          <w:szCs w:val="22"/>
        </w:rPr>
        <w:t xml:space="preserve">ie </w:t>
      </w:r>
      <w:proofErr w:type="spellStart"/>
      <w:r w:rsidRPr="007D2DFC">
        <w:rPr>
          <w:rFonts w:ascii="Arial" w:hAnsi="Arial" w:cs="Arial"/>
          <w:b/>
          <w:bCs/>
          <w:color w:val="auto"/>
          <w:sz w:val="22"/>
          <w:szCs w:val="22"/>
        </w:rPr>
        <w:t>Vion</w:t>
      </w:r>
      <w:proofErr w:type="spellEnd"/>
      <w:r w:rsidRPr="007D2DFC">
        <w:rPr>
          <w:rFonts w:ascii="Arial" w:hAnsi="Arial" w:cs="Arial"/>
          <w:b/>
          <w:bCs/>
          <w:color w:val="auto"/>
          <w:sz w:val="22"/>
          <w:szCs w:val="22"/>
        </w:rPr>
        <w:t xml:space="preserve"> Food Group</w:t>
      </w:r>
      <w:r>
        <w:rPr>
          <w:rFonts w:ascii="Arial" w:hAnsi="Arial" w:cs="Arial"/>
          <w:b/>
          <w:bCs/>
          <w:color w:val="auto"/>
          <w:sz w:val="22"/>
          <w:szCs w:val="22"/>
        </w:rPr>
        <w:t>,</w:t>
      </w:r>
      <w:r w:rsidRPr="007D2DFC">
        <w:rPr>
          <w:rFonts w:ascii="Arial" w:hAnsi="Arial" w:cs="Arial"/>
          <w:b/>
          <w:bCs/>
          <w:color w:val="auto"/>
          <w:sz w:val="22"/>
          <w:szCs w:val="22"/>
        </w:rPr>
        <w:t xml:space="preserve"> Mercedes-Benz Trucks, </w:t>
      </w:r>
      <w:r w:rsidR="007D2DFC" w:rsidRPr="007D2DFC">
        <w:rPr>
          <w:rFonts w:ascii="Arial" w:hAnsi="Arial" w:cs="Arial"/>
          <w:b/>
          <w:bCs/>
          <w:color w:val="auto"/>
          <w:sz w:val="22"/>
          <w:szCs w:val="22"/>
        </w:rPr>
        <w:t xml:space="preserve">Schmitz Cargobull und </w:t>
      </w:r>
      <w:proofErr w:type="spellStart"/>
      <w:r w:rsidR="007D2DFC" w:rsidRPr="007D2DFC">
        <w:rPr>
          <w:rFonts w:ascii="Arial" w:hAnsi="Arial" w:cs="Arial"/>
          <w:b/>
          <w:bCs/>
          <w:color w:val="auto"/>
          <w:sz w:val="22"/>
          <w:szCs w:val="22"/>
        </w:rPr>
        <w:t>Better</w:t>
      </w:r>
      <w:r w:rsidR="001C40B8">
        <w:rPr>
          <w:rFonts w:ascii="Arial" w:hAnsi="Arial" w:cs="Arial"/>
          <w:b/>
          <w:bCs/>
          <w:color w:val="auto"/>
          <w:sz w:val="22"/>
          <w:szCs w:val="22"/>
        </w:rPr>
        <w:t>f</w:t>
      </w:r>
      <w:r w:rsidR="007D2DFC" w:rsidRPr="007D2DFC">
        <w:rPr>
          <w:rFonts w:ascii="Arial" w:hAnsi="Arial" w:cs="Arial"/>
          <w:b/>
          <w:bCs/>
          <w:color w:val="auto"/>
          <w:sz w:val="22"/>
          <w:szCs w:val="22"/>
        </w:rPr>
        <w:t>low</w:t>
      </w:r>
      <w:proofErr w:type="spellEnd"/>
      <w:r w:rsidR="007D2DFC" w:rsidRPr="007D2DFC">
        <w:rPr>
          <w:rFonts w:ascii="Arial" w:hAnsi="Arial" w:cs="Arial"/>
          <w:b/>
          <w:bCs/>
          <w:color w:val="auto"/>
          <w:sz w:val="22"/>
          <w:szCs w:val="22"/>
        </w:rPr>
        <w:t xml:space="preserve"> präsentieren </w:t>
      </w:r>
      <w:r w:rsidR="001C40B8">
        <w:rPr>
          <w:rFonts w:ascii="Arial" w:hAnsi="Arial" w:cs="Arial"/>
          <w:b/>
          <w:bCs/>
          <w:color w:val="auto"/>
          <w:sz w:val="22"/>
          <w:szCs w:val="22"/>
        </w:rPr>
        <w:t xml:space="preserve">gemeinsam </w:t>
      </w:r>
      <w:r w:rsidR="007D2DFC" w:rsidRPr="007D2DFC">
        <w:rPr>
          <w:rFonts w:ascii="Arial" w:hAnsi="Arial" w:cs="Arial"/>
          <w:b/>
          <w:bCs/>
          <w:color w:val="auto"/>
          <w:sz w:val="22"/>
          <w:szCs w:val="22"/>
        </w:rPr>
        <w:t>hocheffizienten Sattelzug</w:t>
      </w:r>
    </w:p>
    <w:p w14:paraId="518D8653" w14:textId="08FE6057" w:rsidR="005C1A67" w:rsidRPr="00F26768" w:rsidRDefault="001C6031" w:rsidP="005C1A67">
      <w:r>
        <w:br/>
      </w:r>
    </w:p>
    <w:p w14:paraId="74304FCA" w14:textId="6B49B041" w:rsidR="005A596C" w:rsidRDefault="001C40B8" w:rsidP="003E45BB">
      <w:pPr>
        <w:spacing w:line="360" w:lineRule="auto"/>
        <w:rPr>
          <w:rFonts w:ascii="Arial" w:hAnsi="Arial" w:cs="Arial"/>
          <w:sz w:val="22"/>
          <w:szCs w:val="22"/>
        </w:rPr>
      </w:pPr>
      <w:r w:rsidRPr="001C40B8">
        <w:rPr>
          <w:rFonts w:ascii="Arial" w:hAnsi="Arial" w:cs="Arial"/>
          <w:sz w:val="22"/>
          <w:szCs w:val="22"/>
        </w:rPr>
        <w:t>März 2021</w:t>
      </w:r>
      <w:r w:rsidR="005C1A67" w:rsidRPr="001C40B8">
        <w:rPr>
          <w:rFonts w:ascii="Arial" w:hAnsi="Arial" w:cs="Arial"/>
          <w:sz w:val="22"/>
          <w:szCs w:val="22"/>
        </w:rPr>
        <w:t xml:space="preserve"> </w:t>
      </w:r>
      <w:r w:rsidRPr="001C40B8">
        <w:rPr>
          <w:rFonts w:ascii="Arial" w:hAnsi="Arial" w:cs="Arial"/>
          <w:sz w:val="22"/>
          <w:szCs w:val="22"/>
        </w:rPr>
        <w:t>–</w:t>
      </w:r>
      <w:r w:rsidR="005C1A67" w:rsidRPr="001C40B8">
        <w:rPr>
          <w:rFonts w:ascii="Arial" w:hAnsi="Arial" w:cs="Arial"/>
          <w:sz w:val="22"/>
          <w:szCs w:val="22"/>
        </w:rPr>
        <w:t xml:space="preserve"> Der internationale Lebensmittelproduzent </w:t>
      </w:r>
      <w:proofErr w:type="spellStart"/>
      <w:r w:rsidR="005C1A67" w:rsidRPr="001C40B8">
        <w:rPr>
          <w:rFonts w:ascii="Arial" w:hAnsi="Arial" w:cs="Arial"/>
          <w:sz w:val="22"/>
          <w:szCs w:val="22"/>
        </w:rPr>
        <w:t>Vion</w:t>
      </w:r>
      <w:proofErr w:type="spellEnd"/>
      <w:r w:rsidR="005C1A67" w:rsidRPr="001C40B8">
        <w:rPr>
          <w:rFonts w:ascii="Arial" w:hAnsi="Arial" w:cs="Arial"/>
          <w:sz w:val="22"/>
          <w:szCs w:val="22"/>
        </w:rPr>
        <w:t xml:space="preserve"> will seinen Kraftstoff</w:t>
      </w:r>
      <w:r w:rsidR="00AD4209">
        <w:rPr>
          <w:rFonts w:ascii="Arial" w:hAnsi="Arial" w:cs="Arial"/>
          <w:sz w:val="22"/>
          <w:szCs w:val="22"/>
        </w:rPr>
        <w:t>-</w:t>
      </w:r>
      <w:proofErr w:type="spellStart"/>
      <w:r w:rsidR="005C1A67" w:rsidRPr="001C40B8">
        <w:rPr>
          <w:rFonts w:ascii="Arial" w:hAnsi="Arial" w:cs="Arial"/>
          <w:sz w:val="22"/>
          <w:szCs w:val="22"/>
        </w:rPr>
        <w:t>verbrauch</w:t>
      </w:r>
      <w:proofErr w:type="spellEnd"/>
      <w:r w:rsidR="005C1A67" w:rsidRPr="001C40B8">
        <w:rPr>
          <w:rFonts w:ascii="Arial" w:hAnsi="Arial" w:cs="Arial"/>
          <w:sz w:val="22"/>
          <w:szCs w:val="22"/>
        </w:rPr>
        <w:t xml:space="preserve"> und CO2-Ausstoß in den kommenden Jahren um acht Prozent zu verringern. Um dieses Ziel zu erreichen, startet </w:t>
      </w:r>
      <w:proofErr w:type="spellStart"/>
      <w:r w:rsidR="008D14E6">
        <w:rPr>
          <w:rFonts w:ascii="Arial" w:hAnsi="Arial" w:cs="Arial"/>
          <w:sz w:val="22"/>
          <w:szCs w:val="22"/>
        </w:rPr>
        <w:t>Vion</w:t>
      </w:r>
      <w:proofErr w:type="spellEnd"/>
      <w:r w:rsidR="005C1A67" w:rsidRPr="001C40B8">
        <w:rPr>
          <w:rFonts w:ascii="Arial" w:hAnsi="Arial" w:cs="Arial"/>
          <w:sz w:val="22"/>
          <w:szCs w:val="22"/>
        </w:rPr>
        <w:t xml:space="preserve"> einen Piloten mit namhaften Partnern aus der Logistikbranche. Gemeinsam mit </w:t>
      </w:r>
      <w:r w:rsidR="00253132">
        <w:rPr>
          <w:rFonts w:ascii="Arial" w:hAnsi="Arial" w:cs="Arial"/>
          <w:sz w:val="22"/>
          <w:szCs w:val="22"/>
        </w:rPr>
        <w:t xml:space="preserve">Schmitz Cargobull, </w:t>
      </w:r>
      <w:r w:rsidR="005C1A67" w:rsidRPr="001C40B8">
        <w:rPr>
          <w:rFonts w:ascii="Arial" w:hAnsi="Arial" w:cs="Arial"/>
          <w:sz w:val="22"/>
          <w:szCs w:val="22"/>
        </w:rPr>
        <w:t>Mercedes-Benz Trucks</w:t>
      </w:r>
      <w:r w:rsidR="00253132">
        <w:rPr>
          <w:rFonts w:ascii="Arial" w:hAnsi="Arial" w:cs="Arial"/>
          <w:sz w:val="22"/>
          <w:szCs w:val="22"/>
        </w:rPr>
        <w:t xml:space="preserve"> </w:t>
      </w:r>
      <w:r w:rsidR="005C1A67" w:rsidRPr="001C40B8">
        <w:rPr>
          <w:rFonts w:ascii="Arial" w:hAnsi="Arial" w:cs="Arial"/>
          <w:sz w:val="22"/>
          <w:szCs w:val="22"/>
        </w:rPr>
        <w:t xml:space="preserve">und dem Aerodesign-Spezialisten </w:t>
      </w:r>
      <w:proofErr w:type="spellStart"/>
      <w:r w:rsidR="005C1A67" w:rsidRPr="001C40B8">
        <w:rPr>
          <w:rFonts w:ascii="Arial" w:hAnsi="Arial" w:cs="Arial"/>
          <w:sz w:val="22"/>
          <w:szCs w:val="22"/>
        </w:rPr>
        <w:t>Better</w:t>
      </w:r>
      <w:r w:rsidR="00253132">
        <w:rPr>
          <w:rFonts w:ascii="Arial" w:hAnsi="Arial" w:cs="Arial"/>
          <w:sz w:val="22"/>
          <w:szCs w:val="22"/>
        </w:rPr>
        <w:t>f</w:t>
      </w:r>
      <w:r w:rsidR="005C1A67" w:rsidRPr="001C40B8">
        <w:rPr>
          <w:rFonts w:ascii="Arial" w:hAnsi="Arial" w:cs="Arial"/>
          <w:sz w:val="22"/>
          <w:szCs w:val="22"/>
        </w:rPr>
        <w:t>low</w:t>
      </w:r>
      <w:proofErr w:type="spellEnd"/>
      <w:r w:rsidR="005C1A67" w:rsidRPr="001C40B8">
        <w:rPr>
          <w:rFonts w:ascii="Arial" w:hAnsi="Arial" w:cs="Arial"/>
          <w:sz w:val="22"/>
          <w:szCs w:val="22"/>
        </w:rPr>
        <w:t xml:space="preserve"> </w:t>
      </w:r>
      <w:r w:rsidR="00253132">
        <w:rPr>
          <w:rFonts w:ascii="Arial" w:hAnsi="Arial" w:cs="Arial"/>
          <w:sz w:val="22"/>
          <w:szCs w:val="22"/>
        </w:rPr>
        <w:t xml:space="preserve">wurde </w:t>
      </w:r>
      <w:r w:rsidR="007B0816">
        <w:rPr>
          <w:rFonts w:ascii="Arial" w:hAnsi="Arial" w:cs="Arial"/>
          <w:sz w:val="22"/>
          <w:szCs w:val="22"/>
        </w:rPr>
        <w:t xml:space="preserve">Mitte März </w:t>
      </w:r>
      <w:r w:rsidR="00253132">
        <w:rPr>
          <w:rFonts w:ascii="Arial" w:hAnsi="Arial" w:cs="Arial"/>
          <w:sz w:val="22"/>
          <w:szCs w:val="22"/>
        </w:rPr>
        <w:t xml:space="preserve">der erste optimierte Sattelzug </w:t>
      </w:r>
      <w:r w:rsidR="003E45BB">
        <w:rPr>
          <w:rFonts w:ascii="Arial" w:hAnsi="Arial" w:cs="Arial"/>
          <w:sz w:val="22"/>
          <w:szCs w:val="22"/>
        </w:rPr>
        <w:t xml:space="preserve">an </w:t>
      </w:r>
      <w:proofErr w:type="spellStart"/>
      <w:r w:rsidR="003E45BB">
        <w:rPr>
          <w:rFonts w:ascii="Arial" w:hAnsi="Arial" w:cs="Arial"/>
          <w:sz w:val="22"/>
          <w:szCs w:val="22"/>
        </w:rPr>
        <w:t>Vion</w:t>
      </w:r>
      <w:proofErr w:type="spellEnd"/>
      <w:r w:rsidR="003E45BB">
        <w:rPr>
          <w:rFonts w:ascii="Arial" w:hAnsi="Arial" w:cs="Arial"/>
          <w:sz w:val="22"/>
          <w:szCs w:val="22"/>
        </w:rPr>
        <w:t xml:space="preserve"> </w:t>
      </w:r>
      <w:r w:rsidR="006E5A62">
        <w:rPr>
          <w:rFonts w:ascii="Arial" w:hAnsi="Arial" w:cs="Arial"/>
          <w:sz w:val="22"/>
          <w:szCs w:val="22"/>
        </w:rPr>
        <w:t>unter dem Motto „</w:t>
      </w:r>
      <w:proofErr w:type="spellStart"/>
      <w:r w:rsidR="006E5A62">
        <w:rPr>
          <w:rFonts w:ascii="Arial" w:hAnsi="Arial" w:cs="Arial"/>
          <w:sz w:val="22"/>
          <w:szCs w:val="22"/>
        </w:rPr>
        <w:t>Together</w:t>
      </w:r>
      <w:proofErr w:type="spellEnd"/>
      <w:r w:rsidR="006E5A62">
        <w:rPr>
          <w:rFonts w:ascii="Arial" w:hAnsi="Arial" w:cs="Arial"/>
          <w:sz w:val="22"/>
          <w:szCs w:val="22"/>
        </w:rPr>
        <w:t xml:space="preserve"> </w:t>
      </w:r>
      <w:proofErr w:type="spellStart"/>
      <w:r w:rsidR="006E5A62">
        <w:rPr>
          <w:rFonts w:ascii="Arial" w:hAnsi="Arial" w:cs="Arial"/>
          <w:sz w:val="22"/>
          <w:szCs w:val="22"/>
        </w:rPr>
        <w:t>for</w:t>
      </w:r>
      <w:proofErr w:type="spellEnd"/>
      <w:r w:rsidR="006E5A62">
        <w:rPr>
          <w:rFonts w:ascii="Arial" w:hAnsi="Arial" w:cs="Arial"/>
          <w:sz w:val="22"/>
          <w:szCs w:val="22"/>
        </w:rPr>
        <w:t xml:space="preserve"> a </w:t>
      </w:r>
      <w:proofErr w:type="spellStart"/>
      <w:r w:rsidR="00EA5D54">
        <w:rPr>
          <w:rFonts w:ascii="Arial" w:hAnsi="Arial" w:cs="Arial"/>
          <w:sz w:val="22"/>
          <w:szCs w:val="22"/>
        </w:rPr>
        <w:t>better</w:t>
      </w:r>
      <w:proofErr w:type="spellEnd"/>
      <w:r w:rsidR="00EA5D54">
        <w:rPr>
          <w:rFonts w:ascii="Arial" w:hAnsi="Arial" w:cs="Arial"/>
          <w:sz w:val="22"/>
          <w:szCs w:val="22"/>
        </w:rPr>
        <w:t xml:space="preserve"> </w:t>
      </w:r>
      <w:proofErr w:type="spellStart"/>
      <w:r w:rsidR="00EA5D54">
        <w:rPr>
          <w:rFonts w:ascii="Arial" w:hAnsi="Arial" w:cs="Arial"/>
          <w:sz w:val="22"/>
          <w:szCs w:val="22"/>
        </w:rPr>
        <w:t>future</w:t>
      </w:r>
      <w:proofErr w:type="spellEnd"/>
      <w:r w:rsidR="00EA5D54">
        <w:rPr>
          <w:rFonts w:ascii="Arial" w:hAnsi="Arial" w:cs="Arial"/>
          <w:sz w:val="22"/>
          <w:szCs w:val="22"/>
        </w:rPr>
        <w:t>“</w:t>
      </w:r>
      <w:r w:rsidR="006E5A62">
        <w:rPr>
          <w:rFonts w:ascii="Arial" w:hAnsi="Arial" w:cs="Arial"/>
          <w:sz w:val="22"/>
          <w:szCs w:val="22"/>
        </w:rPr>
        <w:t xml:space="preserve"> </w:t>
      </w:r>
      <w:r w:rsidR="003E45BB">
        <w:rPr>
          <w:rFonts w:ascii="Arial" w:hAnsi="Arial" w:cs="Arial"/>
          <w:sz w:val="22"/>
          <w:szCs w:val="22"/>
        </w:rPr>
        <w:t>übergeben.</w:t>
      </w:r>
      <w:r w:rsidR="005C1A67" w:rsidRPr="001C40B8">
        <w:rPr>
          <w:rFonts w:ascii="Arial" w:hAnsi="Arial" w:cs="Arial"/>
          <w:sz w:val="22"/>
          <w:szCs w:val="22"/>
        </w:rPr>
        <w:t xml:space="preserve"> </w:t>
      </w:r>
      <w:r w:rsidR="004365DE">
        <w:rPr>
          <w:rFonts w:ascii="Arial" w:hAnsi="Arial" w:cs="Arial"/>
          <w:sz w:val="22"/>
          <w:szCs w:val="22"/>
        </w:rPr>
        <w:br/>
      </w:r>
    </w:p>
    <w:p w14:paraId="5A8F1BAD" w14:textId="2F357371" w:rsidR="00DE3F6D" w:rsidRPr="004365DE" w:rsidRDefault="004365DE" w:rsidP="003E45BB">
      <w:pPr>
        <w:spacing w:line="360" w:lineRule="auto"/>
        <w:rPr>
          <w:rFonts w:ascii="Arial" w:hAnsi="Arial" w:cs="Arial"/>
          <w:b/>
          <w:bCs/>
          <w:sz w:val="22"/>
          <w:szCs w:val="22"/>
        </w:rPr>
      </w:pPr>
      <w:r w:rsidRPr="004365DE">
        <w:rPr>
          <w:rFonts w:ascii="Arial" w:hAnsi="Arial" w:cs="Arial"/>
          <w:b/>
          <w:bCs/>
          <w:sz w:val="22"/>
          <w:szCs w:val="22"/>
        </w:rPr>
        <w:t xml:space="preserve">Hocheffizienter Sattelzug </w:t>
      </w:r>
      <w:r w:rsidR="009C1B17">
        <w:rPr>
          <w:rFonts w:ascii="Arial" w:hAnsi="Arial" w:cs="Arial"/>
          <w:b/>
          <w:bCs/>
          <w:sz w:val="22"/>
          <w:szCs w:val="22"/>
        </w:rPr>
        <w:t>reduziert</w:t>
      </w:r>
      <w:r w:rsidRPr="004365DE">
        <w:rPr>
          <w:rFonts w:ascii="Arial" w:hAnsi="Arial" w:cs="Arial"/>
          <w:b/>
          <w:bCs/>
          <w:sz w:val="22"/>
          <w:szCs w:val="22"/>
        </w:rPr>
        <w:t xml:space="preserve"> Kraftstoff</w:t>
      </w:r>
      <w:r w:rsidR="009C1B17">
        <w:rPr>
          <w:rFonts w:ascii="Arial" w:hAnsi="Arial" w:cs="Arial"/>
          <w:b/>
          <w:bCs/>
          <w:sz w:val="22"/>
          <w:szCs w:val="22"/>
        </w:rPr>
        <w:t>verbrauch</w:t>
      </w:r>
      <w:r w:rsidRPr="004365DE">
        <w:rPr>
          <w:rFonts w:ascii="Arial" w:hAnsi="Arial" w:cs="Arial"/>
          <w:b/>
          <w:bCs/>
          <w:sz w:val="22"/>
          <w:szCs w:val="22"/>
        </w:rPr>
        <w:t xml:space="preserve"> und CO2-Ausstoß</w:t>
      </w:r>
    </w:p>
    <w:p w14:paraId="43E77734" w14:textId="7375796D" w:rsidR="00716DA8" w:rsidRDefault="00C846CE" w:rsidP="00473CDB">
      <w:pPr>
        <w:spacing w:line="360" w:lineRule="auto"/>
        <w:rPr>
          <w:rFonts w:ascii="Arial" w:hAnsi="Arial" w:cs="Arial"/>
          <w:sz w:val="22"/>
          <w:szCs w:val="22"/>
        </w:rPr>
      </w:pPr>
      <w:r w:rsidRPr="001C40B8">
        <w:rPr>
          <w:rFonts w:ascii="Arial" w:hAnsi="Arial" w:cs="Arial"/>
          <w:sz w:val="22"/>
          <w:szCs w:val="22"/>
        </w:rPr>
        <w:t>Kraftstoff</w:t>
      </w:r>
      <w:r w:rsidR="00173B6C">
        <w:rPr>
          <w:rFonts w:ascii="Arial" w:hAnsi="Arial" w:cs="Arial"/>
          <w:sz w:val="22"/>
          <w:szCs w:val="22"/>
        </w:rPr>
        <w:t>einsparung</w:t>
      </w:r>
      <w:r w:rsidRPr="001C40B8">
        <w:rPr>
          <w:rFonts w:ascii="Arial" w:hAnsi="Arial" w:cs="Arial"/>
          <w:sz w:val="22"/>
          <w:szCs w:val="22"/>
        </w:rPr>
        <w:t xml:space="preserve"> </w:t>
      </w:r>
      <w:r w:rsidR="00A82305">
        <w:rPr>
          <w:rFonts w:ascii="Arial" w:hAnsi="Arial" w:cs="Arial"/>
          <w:sz w:val="22"/>
          <w:szCs w:val="22"/>
        </w:rPr>
        <w:t>und damit verbunden die</w:t>
      </w:r>
      <w:r w:rsidR="00A82305" w:rsidRPr="001C40B8">
        <w:rPr>
          <w:rFonts w:ascii="Arial" w:hAnsi="Arial" w:cs="Arial"/>
          <w:sz w:val="22"/>
          <w:szCs w:val="22"/>
        </w:rPr>
        <w:t xml:space="preserve"> </w:t>
      </w:r>
      <w:r w:rsidRPr="001C40B8">
        <w:rPr>
          <w:rFonts w:ascii="Arial" w:hAnsi="Arial" w:cs="Arial"/>
          <w:sz w:val="22"/>
          <w:szCs w:val="22"/>
        </w:rPr>
        <w:t>CO2-Reduzierung zählt zu einer der größten Herausforderungen im Straßengüterverkehr.</w:t>
      </w:r>
      <w:r>
        <w:rPr>
          <w:rFonts w:ascii="Arial" w:hAnsi="Arial" w:cs="Arial"/>
          <w:sz w:val="22"/>
          <w:szCs w:val="22"/>
        </w:rPr>
        <w:t xml:space="preserve"> </w:t>
      </w:r>
      <w:r w:rsidR="00DE3F6D" w:rsidRPr="001C40B8">
        <w:rPr>
          <w:rFonts w:ascii="Arial" w:hAnsi="Arial" w:cs="Arial"/>
          <w:sz w:val="22"/>
          <w:szCs w:val="22"/>
        </w:rPr>
        <w:t>„</w:t>
      </w:r>
      <w:proofErr w:type="spellStart"/>
      <w:r w:rsidR="00DE3F6D" w:rsidRPr="001C40B8">
        <w:rPr>
          <w:rFonts w:ascii="Arial" w:hAnsi="Arial" w:cs="Arial"/>
          <w:sz w:val="22"/>
          <w:szCs w:val="22"/>
        </w:rPr>
        <w:t>Vion</w:t>
      </w:r>
      <w:proofErr w:type="spellEnd"/>
      <w:r w:rsidR="00DE3F6D" w:rsidRPr="001C40B8">
        <w:rPr>
          <w:rFonts w:ascii="Arial" w:hAnsi="Arial" w:cs="Arial"/>
          <w:sz w:val="22"/>
          <w:szCs w:val="22"/>
        </w:rPr>
        <w:t xml:space="preserve"> </w:t>
      </w:r>
      <w:r w:rsidR="00612FA5">
        <w:rPr>
          <w:rFonts w:ascii="Arial" w:hAnsi="Arial" w:cs="Arial"/>
          <w:sz w:val="22"/>
          <w:szCs w:val="22"/>
        </w:rPr>
        <w:t xml:space="preserve">hat sich bei der Umsetzung des Projekts bewusst </w:t>
      </w:r>
      <w:r w:rsidR="00A10A45">
        <w:rPr>
          <w:rFonts w:ascii="Arial" w:hAnsi="Arial" w:cs="Arial"/>
          <w:sz w:val="22"/>
          <w:szCs w:val="22"/>
        </w:rPr>
        <w:t xml:space="preserve">für einen </w:t>
      </w:r>
      <w:r w:rsidR="00DE3F6D" w:rsidRPr="001C40B8">
        <w:rPr>
          <w:rFonts w:ascii="Arial" w:hAnsi="Arial" w:cs="Arial"/>
          <w:sz w:val="22"/>
          <w:szCs w:val="22"/>
        </w:rPr>
        <w:t xml:space="preserve">Schmitz Cargobull </w:t>
      </w:r>
      <w:r w:rsidR="00A10A45">
        <w:rPr>
          <w:rFonts w:ascii="Arial" w:hAnsi="Arial" w:cs="Arial"/>
          <w:sz w:val="22"/>
          <w:szCs w:val="22"/>
        </w:rPr>
        <w:t>Sattelkoffer S.KO COOL</w:t>
      </w:r>
      <w:r w:rsidR="00DE3F6D" w:rsidRPr="001C40B8">
        <w:rPr>
          <w:rFonts w:ascii="Arial" w:hAnsi="Arial" w:cs="Arial"/>
          <w:sz w:val="22"/>
          <w:szCs w:val="22"/>
        </w:rPr>
        <w:t xml:space="preserve"> der neuesten Generation </w:t>
      </w:r>
      <w:r w:rsidR="00AD4209">
        <w:rPr>
          <w:rFonts w:ascii="Arial" w:hAnsi="Arial" w:cs="Arial"/>
          <w:sz w:val="22"/>
          <w:szCs w:val="22"/>
        </w:rPr>
        <w:t xml:space="preserve">mit </w:t>
      </w:r>
      <w:r w:rsidR="00CB4C21" w:rsidRPr="00CB4C21">
        <w:rPr>
          <w:rFonts w:ascii="Arial" w:hAnsi="Arial" w:cs="Arial"/>
          <w:sz w:val="22"/>
          <w:szCs w:val="22"/>
        </w:rPr>
        <w:t>der S.CU2 Kühlmaschine mit hocheffizientem Common-Rail Antrieb</w:t>
      </w:r>
      <w:r w:rsidR="00CB4C21">
        <w:rPr>
          <w:sz w:val="21"/>
          <w:szCs w:val="21"/>
        </w:rPr>
        <w:t xml:space="preserve"> </w:t>
      </w:r>
      <w:r w:rsidR="00A10A45">
        <w:rPr>
          <w:rFonts w:ascii="Arial" w:hAnsi="Arial" w:cs="Arial"/>
          <w:sz w:val="22"/>
          <w:szCs w:val="22"/>
        </w:rPr>
        <w:t>entschieden</w:t>
      </w:r>
      <w:r w:rsidR="00DE3F6D" w:rsidRPr="001C40B8">
        <w:rPr>
          <w:rFonts w:ascii="Arial" w:hAnsi="Arial" w:cs="Arial"/>
          <w:sz w:val="22"/>
          <w:szCs w:val="22"/>
        </w:rPr>
        <w:t xml:space="preserve">. </w:t>
      </w:r>
      <w:r w:rsidR="00A71F4C">
        <w:rPr>
          <w:rFonts w:ascii="Arial" w:hAnsi="Arial" w:cs="Arial"/>
          <w:sz w:val="22"/>
          <w:szCs w:val="22"/>
        </w:rPr>
        <w:t xml:space="preserve">Dieses </w:t>
      </w:r>
      <w:r w:rsidR="001623F2">
        <w:rPr>
          <w:rFonts w:ascii="Arial" w:hAnsi="Arial" w:cs="Arial"/>
          <w:sz w:val="22"/>
          <w:szCs w:val="22"/>
        </w:rPr>
        <w:t>Trailer</w:t>
      </w:r>
      <w:r w:rsidR="00A71F4C">
        <w:rPr>
          <w:rFonts w:ascii="Arial" w:hAnsi="Arial" w:cs="Arial"/>
          <w:sz w:val="22"/>
          <w:szCs w:val="22"/>
        </w:rPr>
        <w:t>-Konzept</w:t>
      </w:r>
      <w:r w:rsidR="00DE3F6D" w:rsidRPr="001C40B8">
        <w:rPr>
          <w:rFonts w:ascii="Arial" w:hAnsi="Arial" w:cs="Arial"/>
          <w:sz w:val="22"/>
          <w:szCs w:val="22"/>
        </w:rPr>
        <w:t xml:space="preserve"> reduziert </w:t>
      </w:r>
      <w:r w:rsidR="001623F2">
        <w:rPr>
          <w:rFonts w:ascii="Arial" w:hAnsi="Arial" w:cs="Arial"/>
          <w:sz w:val="22"/>
          <w:szCs w:val="22"/>
        </w:rPr>
        <w:t xml:space="preserve">den </w:t>
      </w:r>
      <w:r w:rsidR="00DE3F6D" w:rsidRPr="001C40B8">
        <w:rPr>
          <w:rFonts w:ascii="Arial" w:hAnsi="Arial" w:cs="Arial"/>
          <w:sz w:val="22"/>
          <w:szCs w:val="22"/>
        </w:rPr>
        <w:t>Kraftstoff</w:t>
      </w:r>
      <w:r w:rsidR="001623F2">
        <w:rPr>
          <w:rFonts w:ascii="Arial" w:hAnsi="Arial" w:cs="Arial"/>
          <w:sz w:val="22"/>
          <w:szCs w:val="22"/>
        </w:rPr>
        <w:t>verbrauch</w:t>
      </w:r>
      <w:r w:rsidR="00DE3F6D" w:rsidRPr="001C40B8">
        <w:rPr>
          <w:rFonts w:ascii="Arial" w:hAnsi="Arial" w:cs="Arial"/>
          <w:sz w:val="22"/>
          <w:szCs w:val="22"/>
        </w:rPr>
        <w:t xml:space="preserve"> und CO2</w:t>
      </w:r>
      <w:r w:rsidR="001623F2">
        <w:rPr>
          <w:rFonts w:ascii="Arial" w:hAnsi="Arial" w:cs="Arial"/>
          <w:sz w:val="22"/>
          <w:szCs w:val="22"/>
        </w:rPr>
        <w:t>-Ausstoß</w:t>
      </w:r>
      <w:r w:rsidR="00DE3F6D" w:rsidRPr="001C40B8">
        <w:rPr>
          <w:rFonts w:ascii="Arial" w:hAnsi="Arial" w:cs="Arial"/>
          <w:sz w:val="22"/>
          <w:szCs w:val="22"/>
        </w:rPr>
        <w:t xml:space="preserve"> und wird noch ergänzt durch</w:t>
      </w:r>
      <w:r w:rsidR="00802BF6">
        <w:rPr>
          <w:rFonts w:ascii="Arial" w:hAnsi="Arial" w:cs="Arial"/>
          <w:sz w:val="22"/>
          <w:szCs w:val="22"/>
        </w:rPr>
        <w:t xml:space="preserve"> die aerodynamischen</w:t>
      </w:r>
      <w:r w:rsidR="00DE56E6">
        <w:rPr>
          <w:rFonts w:ascii="Arial" w:hAnsi="Arial" w:cs="Arial"/>
          <w:sz w:val="22"/>
          <w:szCs w:val="22"/>
        </w:rPr>
        <w:t xml:space="preserve"> Komponenten</w:t>
      </w:r>
      <w:r w:rsidR="00DE3F6D" w:rsidRPr="001C40B8">
        <w:rPr>
          <w:rFonts w:ascii="Arial" w:hAnsi="Arial" w:cs="Arial"/>
          <w:sz w:val="22"/>
          <w:szCs w:val="22"/>
        </w:rPr>
        <w:t xml:space="preserve"> d</w:t>
      </w:r>
      <w:r w:rsidR="00FB0995">
        <w:rPr>
          <w:rFonts w:ascii="Arial" w:hAnsi="Arial" w:cs="Arial"/>
          <w:sz w:val="22"/>
          <w:szCs w:val="22"/>
        </w:rPr>
        <w:t>e</w:t>
      </w:r>
      <w:r w:rsidR="00DE3F6D" w:rsidRPr="001C40B8">
        <w:rPr>
          <w:rFonts w:ascii="Arial" w:hAnsi="Arial" w:cs="Arial"/>
          <w:sz w:val="22"/>
          <w:szCs w:val="22"/>
        </w:rPr>
        <w:t xml:space="preserve">s </w:t>
      </w:r>
      <w:proofErr w:type="spellStart"/>
      <w:r w:rsidR="00DE3F6D" w:rsidRPr="001C40B8">
        <w:rPr>
          <w:rFonts w:ascii="Arial" w:hAnsi="Arial" w:cs="Arial"/>
          <w:sz w:val="22"/>
          <w:szCs w:val="22"/>
        </w:rPr>
        <w:t>Betterflow</w:t>
      </w:r>
      <w:proofErr w:type="spellEnd"/>
      <w:r w:rsidR="00DE3F6D" w:rsidRPr="001C40B8">
        <w:rPr>
          <w:rFonts w:ascii="Arial" w:hAnsi="Arial" w:cs="Arial"/>
          <w:sz w:val="22"/>
          <w:szCs w:val="22"/>
        </w:rPr>
        <w:t>-System</w:t>
      </w:r>
      <w:r w:rsidR="00FB0995">
        <w:rPr>
          <w:rFonts w:ascii="Arial" w:hAnsi="Arial" w:cs="Arial"/>
          <w:sz w:val="22"/>
          <w:szCs w:val="22"/>
        </w:rPr>
        <w:t>s</w:t>
      </w:r>
      <w:r w:rsidR="00DE3F6D" w:rsidRPr="001C40B8">
        <w:rPr>
          <w:rFonts w:ascii="Arial" w:hAnsi="Arial" w:cs="Arial"/>
          <w:sz w:val="22"/>
          <w:szCs w:val="22"/>
        </w:rPr>
        <w:t xml:space="preserve"> für mehr Nachhaltigkeit im Straßengüterverkehr“, so </w:t>
      </w:r>
      <w:proofErr w:type="gramStart"/>
      <w:r w:rsidR="00DE3F6D" w:rsidRPr="001C40B8">
        <w:rPr>
          <w:rFonts w:ascii="Arial" w:hAnsi="Arial" w:cs="Arial"/>
          <w:sz w:val="22"/>
          <w:szCs w:val="22"/>
        </w:rPr>
        <w:t>Frank</w:t>
      </w:r>
      <w:proofErr w:type="gramEnd"/>
      <w:r w:rsidR="00DE3F6D" w:rsidRPr="001C40B8">
        <w:rPr>
          <w:rFonts w:ascii="Arial" w:hAnsi="Arial" w:cs="Arial"/>
          <w:sz w:val="22"/>
          <w:szCs w:val="22"/>
        </w:rPr>
        <w:t xml:space="preserve"> Reppenhagen, Vertriebsleiter </w:t>
      </w:r>
      <w:r w:rsidR="00183C59" w:rsidRPr="001C40B8">
        <w:rPr>
          <w:rFonts w:ascii="Arial" w:hAnsi="Arial" w:cs="Arial"/>
          <w:sz w:val="22"/>
          <w:szCs w:val="22"/>
        </w:rPr>
        <w:t xml:space="preserve">Westeuropa </w:t>
      </w:r>
      <w:r w:rsidR="00DE3F6D" w:rsidRPr="001C40B8">
        <w:rPr>
          <w:rFonts w:ascii="Arial" w:hAnsi="Arial" w:cs="Arial"/>
          <w:sz w:val="22"/>
          <w:szCs w:val="22"/>
        </w:rPr>
        <w:t>von Schmitz Cargobull</w:t>
      </w:r>
      <w:r w:rsidR="00971194">
        <w:rPr>
          <w:rFonts w:ascii="Arial" w:hAnsi="Arial" w:cs="Arial"/>
          <w:sz w:val="22"/>
          <w:szCs w:val="22"/>
        </w:rPr>
        <w:t xml:space="preserve">. </w:t>
      </w:r>
    </w:p>
    <w:p w14:paraId="7EBD38EC" w14:textId="77777777" w:rsidR="00716DA8" w:rsidRDefault="00716DA8" w:rsidP="00473CDB">
      <w:pPr>
        <w:spacing w:line="360" w:lineRule="auto"/>
        <w:rPr>
          <w:rFonts w:ascii="Arial" w:hAnsi="Arial" w:cs="Arial"/>
          <w:sz w:val="22"/>
          <w:szCs w:val="22"/>
        </w:rPr>
      </w:pPr>
    </w:p>
    <w:p w14:paraId="66816546" w14:textId="60159711" w:rsidR="00BB4DBE" w:rsidRDefault="007B0816" w:rsidP="00473CDB">
      <w:pPr>
        <w:spacing w:line="360" w:lineRule="auto"/>
        <w:rPr>
          <w:rFonts w:ascii="Arial" w:hAnsi="Arial" w:cs="Arial"/>
          <w:sz w:val="22"/>
          <w:szCs w:val="22"/>
        </w:rPr>
      </w:pPr>
      <w:r w:rsidRPr="001C40B8">
        <w:rPr>
          <w:rFonts w:ascii="Arial" w:hAnsi="Arial" w:cs="Arial"/>
          <w:sz w:val="22"/>
          <w:szCs w:val="22"/>
        </w:rPr>
        <w:t xml:space="preserve">Um das Fahrzeug noch weiter zu optimieren, kooperiert </w:t>
      </w:r>
      <w:proofErr w:type="spellStart"/>
      <w:r w:rsidRPr="001C40B8">
        <w:rPr>
          <w:rFonts w:ascii="Arial" w:hAnsi="Arial" w:cs="Arial"/>
          <w:sz w:val="22"/>
          <w:szCs w:val="22"/>
        </w:rPr>
        <w:t>Vion</w:t>
      </w:r>
      <w:proofErr w:type="spellEnd"/>
      <w:r w:rsidRPr="001C40B8">
        <w:rPr>
          <w:rFonts w:ascii="Arial" w:hAnsi="Arial" w:cs="Arial"/>
          <w:sz w:val="22"/>
          <w:szCs w:val="22"/>
        </w:rPr>
        <w:t xml:space="preserve"> unter anderem mit dem Aachener Start Up </w:t>
      </w:r>
      <w:proofErr w:type="spellStart"/>
      <w:r w:rsidRPr="001C40B8">
        <w:rPr>
          <w:rFonts w:ascii="Arial" w:hAnsi="Arial" w:cs="Arial"/>
          <w:sz w:val="22"/>
          <w:szCs w:val="22"/>
        </w:rPr>
        <w:t>Betterflow</w:t>
      </w:r>
      <w:proofErr w:type="spellEnd"/>
      <w:r w:rsidRPr="001C40B8">
        <w:rPr>
          <w:rFonts w:ascii="Arial" w:hAnsi="Arial" w:cs="Arial"/>
          <w:sz w:val="22"/>
          <w:szCs w:val="22"/>
        </w:rPr>
        <w:t xml:space="preserve">. Die Aerodesign-Spezialisten kommen aus der Luft- und Raumfahrt und haben sich zum Ziel gesetzt, den Luftwiderstand von Sattelzügen zu optimieren. Die Aachener Ingenieure ergänzen drei Komponenten am </w:t>
      </w:r>
      <w:r>
        <w:rPr>
          <w:rFonts w:ascii="Arial" w:hAnsi="Arial" w:cs="Arial"/>
          <w:sz w:val="22"/>
          <w:szCs w:val="22"/>
        </w:rPr>
        <w:t>Auflieger</w:t>
      </w:r>
      <w:r w:rsidRPr="001C40B8">
        <w:rPr>
          <w:rFonts w:ascii="Arial" w:hAnsi="Arial" w:cs="Arial"/>
          <w:sz w:val="22"/>
          <w:szCs w:val="22"/>
        </w:rPr>
        <w:t>: eine Unterbodenverkleidung (</w:t>
      </w:r>
      <w:proofErr w:type="spellStart"/>
      <w:r w:rsidRPr="001C40B8">
        <w:rPr>
          <w:rFonts w:ascii="Arial" w:hAnsi="Arial" w:cs="Arial"/>
          <w:sz w:val="22"/>
          <w:szCs w:val="22"/>
        </w:rPr>
        <w:t>LowFLOW</w:t>
      </w:r>
      <w:proofErr w:type="spellEnd"/>
      <w:r w:rsidRPr="001C40B8">
        <w:rPr>
          <w:rFonts w:ascii="Arial" w:hAnsi="Arial" w:cs="Arial"/>
          <w:sz w:val="22"/>
          <w:szCs w:val="22"/>
        </w:rPr>
        <w:t>), einen Vorflügel für die Stirnwand des Trailers (</w:t>
      </w:r>
      <w:proofErr w:type="spellStart"/>
      <w:r w:rsidRPr="001C40B8">
        <w:rPr>
          <w:rFonts w:ascii="Arial" w:hAnsi="Arial" w:cs="Arial"/>
          <w:sz w:val="22"/>
          <w:szCs w:val="22"/>
        </w:rPr>
        <w:t>HighFLOW</w:t>
      </w:r>
      <w:proofErr w:type="spellEnd"/>
      <w:r w:rsidRPr="001C40B8">
        <w:rPr>
          <w:rFonts w:ascii="Arial" w:hAnsi="Arial" w:cs="Arial"/>
          <w:sz w:val="22"/>
          <w:szCs w:val="22"/>
        </w:rPr>
        <w:t>) sowie ein Heckflügelsystem (</w:t>
      </w:r>
      <w:proofErr w:type="spellStart"/>
      <w:r w:rsidRPr="001C40B8">
        <w:rPr>
          <w:rFonts w:ascii="Arial" w:hAnsi="Arial" w:cs="Arial"/>
          <w:sz w:val="22"/>
          <w:szCs w:val="22"/>
        </w:rPr>
        <w:t>RearFLOW</w:t>
      </w:r>
      <w:proofErr w:type="spellEnd"/>
      <w:r w:rsidRPr="001C40B8">
        <w:rPr>
          <w:rFonts w:ascii="Arial" w:hAnsi="Arial" w:cs="Arial"/>
          <w:sz w:val="22"/>
          <w:szCs w:val="22"/>
        </w:rPr>
        <w:t>), das sich automatisch bei einer Geschwindigkeit von 60 km/h öffnet</w:t>
      </w:r>
      <w:r w:rsidR="00C60B7F">
        <w:rPr>
          <w:rFonts w:ascii="Arial" w:hAnsi="Arial" w:cs="Arial"/>
          <w:sz w:val="22"/>
          <w:szCs w:val="22"/>
        </w:rPr>
        <w:t xml:space="preserve"> und bereits seit letztem Jahr in der EU zugelassen ist. </w:t>
      </w:r>
      <w:r w:rsidRPr="001C40B8">
        <w:rPr>
          <w:rFonts w:ascii="Arial" w:hAnsi="Arial" w:cs="Arial"/>
          <w:sz w:val="22"/>
          <w:szCs w:val="22"/>
        </w:rPr>
        <w:t xml:space="preserve"> </w:t>
      </w:r>
    </w:p>
    <w:p w14:paraId="4A1A946A" w14:textId="77777777" w:rsidR="00BB4DBE" w:rsidRDefault="00BB4DBE" w:rsidP="00473CDB">
      <w:pPr>
        <w:spacing w:line="360" w:lineRule="auto"/>
        <w:rPr>
          <w:rFonts w:ascii="Arial" w:hAnsi="Arial" w:cs="Arial"/>
          <w:sz w:val="22"/>
          <w:szCs w:val="22"/>
        </w:rPr>
      </w:pPr>
    </w:p>
    <w:p w14:paraId="753DE95A" w14:textId="2BD3409F" w:rsidR="00BB4DBE" w:rsidRPr="00BB4DBE" w:rsidRDefault="00BB4DBE" w:rsidP="00BB4DBE">
      <w:pPr>
        <w:spacing w:line="360" w:lineRule="auto"/>
        <w:jc w:val="right"/>
        <w:rPr>
          <w:rFonts w:ascii="Arial" w:hAnsi="Arial" w:cs="Arial"/>
          <w:b/>
          <w:bCs/>
          <w:sz w:val="22"/>
          <w:szCs w:val="22"/>
        </w:rPr>
      </w:pPr>
      <w:r w:rsidRPr="00BB4DBE">
        <w:rPr>
          <w:rFonts w:ascii="Arial" w:hAnsi="Arial" w:cs="Arial"/>
          <w:b/>
          <w:bCs/>
          <w:sz w:val="22"/>
          <w:szCs w:val="22"/>
        </w:rPr>
        <w:lastRenderedPageBreak/>
        <w:t>2021-114</w:t>
      </w:r>
    </w:p>
    <w:p w14:paraId="079E25FE" w14:textId="77777777" w:rsidR="00BB4DBE" w:rsidRDefault="00BB4DBE" w:rsidP="00473CDB">
      <w:pPr>
        <w:spacing w:line="360" w:lineRule="auto"/>
        <w:rPr>
          <w:rFonts w:ascii="Arial" w:hAnsi="Arial" w:cs="Arial"/>
          <w:sz w:val="22"/>
          <w:szCs w:val="22"/>
        </w:rPr>
      </w:pPr>
    </w:p>
    <w:p w14:paraId="609BD61F" w14:textId="13F8FEB1" w:rsidR="00093B58" w:rsidRDefault="00AF4BF0" w:rsidP="00473CDB">
      <w:pPr>
        <w:spacing w:line="360" w:lineRule="auto"/>
        <w:rPr>
          <w:rFonts w:ascii="Arial" w:hAnsi="Arial" w:cs="Arial"/>
          <w:sz w:val="22"/>
          <w:szCs w:val="22"/>
        </w:rPr>
      </w:pPr>
      <w:r>
        <w:rPr>
          <w:rFonts w:ascii="Arial" w:hAnsi="Arial" w:cs="Arial"/>
          <w:sz w:val="22"/>
          <w:szCs w:val="22"/>
        </w:rPr>
        <w:t xml:space="preserve">Um den Gesamtzug so effizient wie möglich zu </w:t>
      </w:r>
      <w:r w:rsidR="00473CDB">
        <w:rPr>
          <w:rFonts w:ascii="Arial" w:hAnsi="Arial" w:cs="Arial"/>
          <w:sz w:val="22"/>
          <w:szCs w:val="22"/>
        </w:rPr>
        <w:t xml:space="preserve">gestalten, </w:t>
      </w:r>
      <w:r w:rsidR="00F379E7">
        <w:rPr>
          <w:rFonts w:ascii="Arial" w:hAnsi="Arial" w:cs="Arial"/>
          <w:sz w:val="22"/>
          <w:szCs w:val="22"/>
        </w:rPr>
        <w:t xml:space="preserve">setzt </w:t>
      </w:r>
      <w:proofErr w:type="spellStart"/>
      <w:r w:rsidR="00473CDB">
        <w:rPr>
          <w:rFonts w:ascii="Arial" w:hAnsi="Arial" w:cs="Arial"/>
          <w:sz w:val="22"/>
          <w:szCs w:val="22"/>
        </w:rPr>
        <w:t>Vion</w:t>
      </w:r>
      <w:proofErr w:type="spellEnd"/>
      <w:r w:rsidR="00473CDB">
        <w:rPr>
          <w:rFonts w:ascii="Arial" w:hAnsi="Arial" w:cs="Arial"/>
          <w:sz w:val="22"/>
          <w:szCs w:val="22"/>
        </w:rPr>
        <w:t xml:space="preserve"> </w:t>
      </w:r>
      <w:r w:rsidR="00F379E7">
        <w:rPr>
          <w:rFonts w:ascii="Arial" w:hAnsi="Arial" w:cs="Arial"/>
          <w:sz w:val="22"/>
          <w:szCs w:val="22"/>
        </w:rPr>
        <w:t>eine</w:t>
      </w:r>
      <w:r w:rsidR="00473CDB">
        <w:rPr>
          <w:rFonts w:ascii="Arial" w:hAnsi="Arial" w:cs="Arial"/>
          <w:sz w:val="22"/>
          <w:szCs w:val="22"/>
        </w:rPr>
        <w:t xml:space="preserve"> k</w:t>
      </w:r>
      <w:r w:rsidR="00093B58" w:rsidRPr="001C40B8">
        <w:rPr>
          <w:rFonts w:ascii="Arial" w:hAnsi="Arial" w:cs="Arial"/>
          <w:sz w:val="22"/>
          <w:szCs w:val="22"/>
        </w:rPr>
        <w:t>raftstoffeffiziente</w:t>
      </w:r>
      <w:r w:rsidR="00093B58">
        <w:rPr>
          <w:rFonts w:ascii="Arial" w:hAnsi="Arial" w:cs="Arial"/>
          <w:sz w:val="22"/>
          <w:szCs w:val="22"/>
        </w:rPr>
        <w:t xml:space="preserve"> </w:t>
      </w:r>
      <w:r w:rsidR="00093B58" w:rsidRPr="001C40B8">
        <w:rPr>
          <w:rFonts w:ascii="Arial" w:hAnsi="Arial" w:cs="Arial"/>
          <w:sz w:val="22"/>
          <w:szCs w:val="22"/>
        </w:rPr>
        <w:t>Mercedes-Benz Actros 1848 LS 4x2</w:t>
      </w:r>
      <w:r w:rsidR="00BE12E1">
        <w:rPr>
          <w:rFonts w:ascii="Arial" w:hAnsi="Arial" w:cs="Arial"/>
          <w:sz w:val="22"/>
          <w:szCs w:val="22"/>
        </w:rPr>
        <w:t xml:space="preserve"> </w:t>
      </w:r>
      <w:r w:rsidR="00B65D0E">
        <w:rPr>
          <w:rFonts w:ascii="Arial" w:hAnsi="Arial" w:cs="Arial"/>
          <w:sz w:val="22"/>
          <w:szCs w:val="22"/>
        </w:rPr>
        <w:t>Z</w:t>
      </w:r>
      <w:r w:rsidR="00093B58">
        <w:rPr>
          <w:rFonts w:ascii="Arial" w:hAnsi="Arial" w:cs="Arial"/>
          <w:sz w:val="22"/>
          <w:szCs w:val="22"/>
        </w:rPr>
        <w:t>ugmaschine</w:t>
      </w:r>
      <w:r w:rsidR="00F379E7">
        <w:rPr>
          <w:rFonts w:ascii="Arial" w:hAnsi="Arial" w:cs="Arial"/>
          <w:sz w:val="22"/>
          <w:szCs w:val="22"/>
        </w:rPr>
        <w:t xml:space="preserve"> ein</w:t>
      </w:r>
      <w:r w:rsidR="00093B58">
        <w:rPr>
          <w:rFonts w:ascii="Arial" w:hAnsi="Arial" w:cs="Arial"/>
          <w:sz w:val="22"/>
          <w:szCs w:val="22"/>
        </w:rPr>
        <w:t>.</w:t>
      </w:r>
    </w:p>
    <w:p w14:paraId="55725FCB" w14:textId="77777777" w:rsidR="00093B58" w:rsidRDefault="00093B58" w:rsidP="00093B58">
      <w:pPr>
        <w:spacing w:line="284" w:lineRule="exact"/>
        <w:rPr>
          <w:rFonts w:ascii="Arial" w:hAnsi="Arial" w:cs="Arial"/>
          <w:b/>
          <w:sz w:val="22"/>
          <w:szCs w:val="22"/>
        </w:rPr>
      </w:pPr>
    </w:p>
    <w:p w14:paraId="4AA9B1E8" w14:textId="017F7BCD" w:rsidR="00093B58" w:rsidRDefault="00093B58" w:rsidP="00093B58">
      <w:pPr>
        <w:spacing w:line="360" w:lineRule="auto"/>
        <w:rPr>
          <w:rFonts w:ascii="Arial" w:hAnsi="Arial" w:cs="Arial"/>
          <w:sz w:val="22"/>
          <w:szCs w:val="22"/>
        </w:rPr>
      </w:pPr>
      <w:r w:rsidRPr="00B93209">
        <w:rPr>
          <w:rFonts w:ascii="Arial" w:hAnsi="Arial" w:cs="Arial"/>
          <w:sz w:val="22"/>
          <w:szCs w:val="22"/>
        </w:rPr>
        <w:t>„Mit diesem “Pilot</w:t>
      </w:r>
      <w:r w:rsidR="00F900D7">
        <w:rPr>
          <w:rFonts w:ascii="Arial" w:hAnsi="Arial" w:cs="Arial"/>
          <w:sz w:val="22"/>
          <w:szCs w:val="22"/>
        </w:rPr>
        <w:t>en“</w:t>
      </w:r>
      <w:r w:rsidRPr="00B93209">
        <w:rPr>
          <w:rFonts w:ascii="Arial" w:hAnsi="Arial" w:cs="Arial"/>
          <w:sz w:val="22"/>
          <w:szCs w:val="22"/>
        </w:rPr>
        <w:t xml:space="preserve"> </w:t>
      </w:r>
      <w:r>
        <w:rPr>
          <w:rFonts w:ascii="Arial" w:hAnsi="Arial" w:cs="Arial"/>
          <w:sz w:val="22"/>
          <w:szCs w:val="22"/>
        </w:rPr>
        <w:t>für eine</w:t>
      </w:r>
      <w:r w:rsidRPr="00B93209">
        <w:rPr>
          <w:rFonts w:ascii="Arial" w:hAnsi="Arial" w:cs="Arial"/>
          <w:sz w:val="22"/>
          <w:szCs w:val="22"/>
        </w:rPr>
        <w:t xml:space="preserve"> zukunftsorientierte Lebensmittellogistik werden wir nun Erfahrungen sammeln mit dem Ziel, nach und nach unsere komplette Flotte im Rohrbahntransport der Fleischlogistik umzurüsten“, so Sven Janßen</w:t>
      </w:r>
      <w:r>
        <w:rPr>
          <w:rFonts w:ascii="Arial" w:hAnsi="Arial" w:cs="Arial"/>
          <w:sz w:val="22"/>
          <w:szCs w:val="22"/>
        </w:rPr>
        <w:t xml:space="preserve">, </w:t>
      </w:r>
      <w:proofErr w:type="spellStart"/>
      <w:r w:rsidRPr="006253DC">
        <w:rPr>
          <w:rFonts w:ascii="Arial" w:hAnsi="Arial" w:cs="Arial"/>
          <w:sz w:val="22"/>
          <w:szCs w:val="22"/>
        </w:rPr>
        <w:t>Director</w:t>
      </w:r>
      <w:proofErr w:type="spellEnd"/>
      <w:r w:rsidRPr="006253DC">
        <w:rPr>
          <w:rFonts w:ascii="Arial" w:hAnsi="Arial" w:cs="Arial"/>
          <w:sz w:val="22"/>
          <w:szCs w:val="22"/>
        </w:rPr>
        <w:t xml:space="preserve"> </w:t>
      </w:r>
      <w:proofErr w:type="spellStart"/>
      <w:r w:rsidRPr="006253DC">
        <w:rPr>
          <w:rFonts w:ascii="Arial" w:hAnsi="Arial" w:cs="Arial"/>
          <w:sz w:val="22"/>
          <w:szCs w:val="22"/>
        </w:rPr>
        <w:t>Logistics</w:t>
      </w:r>
      <w:proofErr w:type="spellEnd"/>
      <w:r w:rsidRPr="006253DC">
        <w:rPr>
          <w:rFonts w:ascii="Arial" w:hAnsi="Arial" w:cs="Arial"/>
          <w:sz w:val="22"/>
          <w:szCs w:val="22"/>
        </w:rPr>
        <w:t xml:space="preserve"> </w:t>
      </w:r>
      <w:proofErr w:type="spellStart"/>
      <w:r w:rsidRPr="006253DC">
        <w:rPr>
          <w:rFonts w:ascii="Arial" w:hAnsi="Arial" w:cs="Arial"/>
          <w:sz w:val="22"/>
          <w:szCs w:val="22"/>
        </w:rPr>
        <w:t>Vion</w:t>
      </w:r>
      <w:proofErr w:type="spellEnd"/>
      <w:r w:rsidRPr="00B93209">
        <w:rPr>
          <w:rFonts w:ascii="Arial" w:hAnsi="Arial" w:cs="Arial"/>
          <w:sz w:val="22"/>
          <w:szCs w:val="22"/>
        </w:rPr>
        <w:t xml:space="preserve">. Bei einer jährlichen Durchschnittsleistung von jeweils 100.000 km würde </w:t>
      </w:r>
      <w:proofErr w:type="spellStart"/>
      <w:r w:rsidRPr="00B93209">
        <w:rPr>
          <w:rFonts w:ascii="Arial" w:hAnsi="Arial" w:cs="Arial"/>
          <w:sz w:val="22"/>
          <w:szCs w:val="22"/>
        </w:rPr>
        <w:t>Vion</w:t>
      </w:r>
      <w:proofErr w:type="spellEnd"/>
      <w:r w:rsidRPr="00B93209">
        <w:rPr>
          <w:rFonts w:ascii="Arial" w:hAnsi="Arial" w:cs="Arial"/>
          <w:sz w:val="22"/>
          <w:szCs w:val="22"/>
        </w:rPr>
        <w:t xml:space="preserve"> mit seinen ca. 300 Trailer in Deutschland und den Niederlanden weit mehr als eine halbe Million Liter Diesel weniger verbrauchen und somit den CO2-Ausstoß um ca. 1.500 Tonnen reduzieren. „Wer – wie wir von </w:t>
      </w:r>
      <w:proofErr w:type="spellStart"/>
      <w:r w:rsidRPr="00B93209">
        <w:rPr>
          <w:rFonts w:ascii="Arial" w:hAnsi="Arial" w:cs="Arial"/>
          <w:sz w:val="22"/>
          <w:szCs w:val="22"/>
        </w:rPr>
        <w:t>Vion</w:t>
      </w:r>
      <w:proofErr w:type="spellEnd"/>
      <w:r w:rsidRPr="00B93209">
        <w:rPr>
          <w:rFonts w:ascii="Arial" w:hAnsi="Arial" w:cs="Arial"/>
          <w:sz w:val="22"/>
          <w:szCs w:val="22"/>
        </w:rPr>
        <w:t xml:space="preserve"> – entlang seiner gesamten Lieferkette Verantwortung für nachhaltige Wertschöpfung übernehmen will, darf das Thema Mobilität und Logistik nicht ausblenden“, erklärt der </w:t>
      </w:r>
      <w:proofErr w:type="spellStart"/>
      <w:r w:rsidRPr="00B93209">
        <w:rPr>
          <w:rFonts w:ascii="Arial" w:hAnsi="Arial" w:cs="Arial"/>
          <w:sz w:val="22"/>
          <w:szCs w:val="22"/>
        </w:rPr>
        <w:t>Director</w:t>
      </w:r>
      <w:proofErr w:type="spellEnd"/>
      <w:r w:rsidRPr="00B93209">
        <w:rPr>
          <w:rFonts w:ascii="Arial" w:hAnsi="Arial" w:cs="Arial"/>
          <w:sz w:val="22"/>
          <w:szCs w:val="22"/>
        </w:rPr>
        <w:t xml:space="preserve"> </w:t>
      </w:r>
      <w:proofErr w:type="spellStart"/>
      <w:r w:rsidRPr="00B93209">
        <w:rPr>
          <w:rFonts w:ascii="Arial" w:hAnsi="Arial" w:cs="Arial"/>
          <w:sz w:val="22"/>
          <w:szCs w:val="22"/>
        </w:rPr>
        <w:t>Logistics</w:t>
      </w:r>
      <w:proofErr w:type="spellEnd"/>
      <w:r w:rsidRPr="00B93209">
        <w:rPr>
          <w:rFonts w:ascii="Arial" w:hAnsi="Arial" w:cs="Arial"/>
          <w:sz w:val="22"/>
          <w:szCs w:val="22"/>
        </w:rPr>
        <w:t>. „Damit gehen wir als Pionier der Fleischbranche konsequent den nächsten Schritt in der zukunftsorientierten Nahrungsmittelversorgung“.</w:t>
      </w:r>
    </w:p>
    <w:p w14:paraId="2B3591B4" w14:textId="4896D172" w:rsidR="00F900D7" w:rsidRDefault="00F900D7" w:rsidP="00093B58">
      <w:pPr>
        <w:spacing w:line="360" w:lineRule="auto"/>
        <w:rPr>
          <w:rFonts w:ascii="Arial" w:hAnsi="Arial" w:cs="Arial"/>
          <w:sz w:val="22"/>
          <w:szCs w:val="22"/>
        </w:rPr>
      </w:pPr>
    </w:p>
    <w:p w14:paraId="6D7BDCD8" w14:textId="5CEDE970" w:rsidR="00093B58" w:rsidRPr="00417443" w:rsidRDefault="000A6C93" w:rsidP="00417443">
      <w:pPr>
        <w:spacing w:line="360" w:lineRule="auto"/>
        <w:rPr>
          <w:rFonts w:ascii="Arial" w:hAnsi="Arial" w:cs="Arial"/>
          <w:sz w:val="22"/>
          <w:szCs w:val="22"/>
        </w:rPr>
      </w:pPr>
      <w:r>
        <w:rPr>
          <w:noProof/>
        </w:rPr>
        <w:drawing>
          <wp:anchor distT="0" distB="0" distL="114300" distR="114300" simplePos="0" relativeHeight="251658240" behindDoc="1" locked="0" layoutInCell="1" allowOverlap="1" wp14:anchorId="45937D55" wp14:editId="5A0B75C7">
            <wp:simplePos x="0" y="0"/>
            <wp:positionH relativeFrom="column">
              <wp:posOffset>2909570</wp:posOffset>
            </wp:positionH>
            <wp:positionV relativeFrom="paragraph">
              <wp:posOffset>10795</wp:posOffset>
            </wp:positionV>
            <wp:extent cx="3162018" cy="2059940"/>
            <wp:effectExtent l="0" t="0" r="63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2018" cy="2059940"/>
                    </a:xfrm>
                    <a:prstGeom prst="rect">
                      <a:avLst/>
                    </a:prstGeom>
                  </pic:spPr>
                </pic:pic>
              </a:graphicData>
            </a:graphic>
            <wp14:sizeRelH relativeFrom="margin">
              <wp14:pctWidth>0</wp14:pctWidth>
            </wp14:sizeRelH>
            <wp14:sizeRelV relativeFrom="margin">
              <wp14:pctHeight>0</wp14:pctHeight>
            </wp14:sizeRelV>
          </wp:anchor>
        </w:drawing>
      </w:r>
      <w:r w:rsidR="00093B58">
        <w:rPr>
          <w:noProof/>
        </w:rPr>
        <w:drawing>
          <wp:inline distT="0" distB="0" distL="0" distR="0" wp14:anchorId="3C86390D" wp14:editId="49D9AFD1">
            <wp:extent cx="2894392" cy="2057400"/>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2834" cy="2063401"/>
                    </a:xfrm>
                    <a:prstGeom prst="rect">
                      <a:avLst/>
                    </a:prstGeom>
                  </pic:spPr>
                </pic:pic>
              </a:graphicData>
            </a:graphic>
          </wp:inline>
        </w:drawing>
      </w:r>
    </w:p>
    <w:p w14:paraId="77FB2E2D" w14:textId="431FE7D3" w:rsidR="00417443" w:rsidRPr="00CC465F" w:rsidRDefault="00AD5A8B" w:rsidP="00F44784">
      <w:pPr>
        <w:ind w:right="850"/>
        <w:rPr>
          <w:rFonts w:ascii="Arial" w:hAnsi="Arial" w:cs="Arial"/>
          <w:b/>
          <w:bCs/>
          <w:sz w:val="16"/>
          <w:szCs w:val="16"/>
          <w:u w:val="single"/>
        </w:rPr>
      </w:pPr>
      <w:r w:rsidRPr="00AD5A8B">
        <w:rPr>
          <w:rFonts w:ascii="Arial" w:hAnsi="Arial" w:cs="Arial"/>
          <w:color w:val="000000"/>
          <w:sz w:val="16"/>
          <w:szCs w:val="16"/>
        </w:rPr>
        <w:t xml:space="preserve">Bilder: </w:t>
      </w:r>
      <w:proofErr w:type="spellStart"/>
      <w:r w:rsidRPr="00AD5A8B">
        <w:rPr>
          <w:rFonts w:ascii="Arial" w:hAnsi="Arial" w:cs="Arial"/>
          <w:color w:val="000000"/>
          <w:sz w:val="16"/>
          <w:szCs w:val="16"/>
        </w:rPr>
        <w:t>Vion</w:t>
      </w:r>
      <w:proofErr w:type="spellEnd"/>
      <w:r>
        <w:rPr>
          <w:rFonts w:ascii="Arial" w:hAnsi="Arial" w:cs="Arial"/>
          <w:b/>
          <w:bCs/>
          <w:color w:val="000000"/>
          <w:sz w:val="16"/>
          <w:szCs w:val="16"/>
          <w:u w:val="single"/>
        </w:rPr>
        <w:br/>
      </w:r>
      <w:bookmarkStart w:id="1" w:name="_GoBack"/>
      <w:proofErr w:type="spellStart"/>
      <w:r w:rsidR="00417443" w:rsidRPr="00AD5A8B">
        <w:rPr>
          <w:rFonts w:ascii="Arial" w:hAnsi="Arial" w:cs="Arial"/>
          <w:color w:val="000000"/>
          <w:sz w:val="16"/>
          <w:szCs w:val="16"/>
        </w:rPr>
        <w:t>v.l</w:t>
      </w:r>
      <w:proofErr w:type="spellEnd"/>
      <w:r w:rsidR="00417443" w:rsidRPr="00AD5A8B">
        <w:rPr>
          <w:rFonts w:ascii="Arial" w:hAnsi="Arial" w:cs="Arial"/>
          <w:color w:val="000000"/>
          <w:sz w:val="16"/>
          <w:szCs w:val="16"/>
        </w:rPr>
        <w:t>.</w:t>
      </w:r>
      <w:r w:rsidR="00417443">
        <w:rPr>
          <w:rFonts w:ascii="Arial" w:hAnsi="Arial" w:cs="Arial"/>
          <w:b/>
          <w:bCs/>
          <w:color w:val="000000"/>
          <w:sz w:val="16"/>
          <w:szCs w:val="16"/>
          <w:u w:val="single"/>
        </w:rPr>
        <w:t xml:space="preserve"> </w:t>
      </w:r>
      <w:bookmarkEnd w:id="1"/>
      <w:r w:rsidR="00E01346" w:rsidRPr="00CC465F">
        <w:rPr>
          <w:rFonts w:ascii="Arial" w:hAnsi="Arial" w:cs="Arial"/>
          <w:sz w:val="16"/>
          <w:szCs w:val="16"/>
          <w:shd w:val="clear" w:color="auto" w:fill="FFFFFF"/>
        </w:rPr>
        <w:t>Sven Janßen (</w:t>
      </w:r>
      <w:proofErr w:type="spellStart"/>
      <w:r w:rsidR="00E01346" w:rsidRPr="00CC465F">
        <w:rPr>
          <w:rFonts w:ascii="Arial" w:hAnsi="Arial" w:cs="Arial"/>
          <w:sz w:val="16"/>
          <w:szCs w:val="16"/>
          <w:shd w:val="clear" w:color="auto" w:fill="FFFFFF"/>
        </w:rPr>
        <w:t>Director</w:t>
      </w:r>
      <w:proofErr w:type="spellEnd"/>
      <w:r w:rsidR="00E01346" w:rsidRPr="00CC465F">
        <w:rPr>
          <w:rFonts w:ascii="Arial" w:hAnsi="Arial" w:cs="Arial"/>
          <w:sz w:val="16"/>
          <w:szCs w:val="16"/>
          <w:shd w:val="clear" w:color="auto" w:fill="FFFFFF"/>
        </w:rPr>
        <w:t xml:space="preserve"> </w:t>
      </w:r>
      <w:proofErr w:type="spellStart"/>
      <w:r w:rsidR="00E01346" w:rsidRPr="00CC465F">
        <w:rPr>
          <w:rFonts w:ascii="Arial" w:hAnsi="Arial" w:cs="Arial"/>
          <w:sz w:val="16"/>
          <w:szCs w:val="16"/>
          <w:shd w:val="clear" w:color="auto" w:fill="FFFFFF"/>
        </w:rPr>
        <w:t>Logistics</w:t>
      </w:r>
      <w:proofErr w:type="spellEnd"/>
      <w:r w:rsidR="00E01346" w:rsidRPr="00CC465F">
        <w:rPr>
          <w:rFonts w:ascii="Arial" w:hAnsi="Arial" w:cs="Arial"/>
          <w:sz w:val="16"/>
          <w:szCs w:val="16"/>
          <w:shd w:val="clear" w:color="auto" w:fill="FFFFFF"/>
        </w:rPr>
        <w:t xml:space="preserve"> </w:t>
      </w:r>
      <w:proofErr w:type="spellStart"/>
      <w:r w:rsidR="00E01346" w:rsidRPr="00CC465F">
        <w:rPr>
          <w:rFonts w:ascii="Arial" w:hAnsi="Arial" w:cs="Arial"/>
          <w:sz w:val="16"/>
          <w:szCs w:val="16"/>
          <w:shd w:val="clear" w:color="auto" w:fill="FFFFFF"/>
        </w:rPr>
        <w:t>Vion</w:t>
      </w:r>
      <w:proofErr w:type="spellEnd"/>
      <w:r w:rsidR="00E01346" w:rsidRPr="00CC465F">
        <w:rPr>
          <w:rFonts w:ascii="Arial" w:hAnsi="Arial" w:cs="Arial"/>
          <w:sz w:val="16"/>
          <w:szCs w:val="16"/>
          <w:shd w:val="clear" w:color="auto" w:fill="FFFFFF"/>
        </w:rPr>
        <w:t xml:space="preserve"> Move GmbH), Dirk </w:t>
      </w:r>
      <w:proofErr w:type="spellStart"/>
      <w:r w:rsidR="00E01346" w:rsidRPr="00CC465F">
        <w:rPr>
          <w:rFonts w:ascii="Arial" w:hAnsi="Arial" w:cs="Arial"/>
          <w:sz w:val="16"/>
          <w:szCs w:val="16"/>
          <w:shd w:val="clear" w:color="auto" w:fill="FFFFFF"/>
        </w:rPr>
        <w:t>Sieprath</w:t>
      </w:r>
      <w:proofErr w:type="spellEnd"/>
      <w:r w:rsidR="00E01346" w:rsidRPr="00CC465F">
        <w:rPr>
          <w:rFonts w:ascii="Arial" w:hAnsi="Arial" w:cs="Arial"/>
          <w:sz w:val="16"/>
          <w:szCs w:val="16"/>
          <w:shd w:val="clear" w:color="auto" w:fill="FFFFFF"/>
        </w:rPr>
        <w:t xml:space="preserve"> (Geschäftsführer </w:t>
      </w:r>
      <w:proofErr w:type="spellStart"/>
      <w:r w:rsidR="00E01346" w:rsidRPr="00CC465F">
        <w:rPr>
          <w:rFonts w:ascii="Arial" w:hAnsi="Arial" w:cs="Arial"/>
          <w:sz w:val="16"/>
          <w:szCs w:val="16"/>
          <w:shd w:val="clear" w:color="auto" w:fill="FFFFFF"/>
        </w:rPr>
        <w:t>Betterflow</w:t>
      </w:r>
      <w:proofErr w:type="spellEnd"/>
      <w:r w:rsidR="00E01346" w:rsidRPr="00CC465F">
        <w:rPr>
          <w:rFonts w:ascii="Arial" w:hAnsi="Arial" w:cs="Arial"/>
          <w:sz w:val="16"/>
          <w:szCs w:val="16"/>
          <w:shd w:val="clear" w:color="auto" w:fill="FFFFFF"/>
        </w:rPr>
        <w:t xml:space="preserve"> GmbH)</w:t>
      </w:r>
      <w:r w:rsidR="00206796" w:rsidRPr="00CC465F">
        <w:rPr>
          <w:rFonts w:ascii="Arial" w:hAnsi="Arial" w:cs="Arial"/>
          <w:sz w:val="16"/>
          <w:szCs w:val="16"/>
          <w:shd w:val="clear" w:color="auto" w:fill="FFFFFF"/>
        </w:rPr>
        <w:t xml:space="preserve">, </w:t>
      </w:r>
      <w:r w:rsidR="00AF200B" w:rsidRPr="00CC465F">
        <w:rPr>
          <w:rFonts w:ascii="Arial" w:hAnsi="Arial" w:cs="Arial"/>
          <w:sz w:val="16"/>
          <w:szCs w:val="16"/>
          <w:shd w:val="clear" w:color="auto" w:fill="FFFFFF"/>
        </w:rPr>
        <w:t xml:space="preserve">Thomas Schmitt (Key Account Manager Mercedes-Benz Trucks), Frank Reppenhagen (Vertriebsleiter Westeuropa Schmitz Cargobull) </w:t>
      </w:r>
    </w:p>
    <w:p w14:paraId="56D47536" w14:textId="77777777" w:rsidR="00417443" w:rsidRDefault="00417443" w:rsidP="00F44784">
      <w:pPr>
        <w:ind w:right="850"/>
        <w:rPr>
          <w:rFonts w:ascii="Arial" w:hAnsi="Arial" w:cs="Arial"/>
          <w:b/>
          <w:bCs/>
          <w:color w:val="000000"/>
          <w:sz w:val="16"/>
          <w:szCs w:val="16"/>
          <w:u w:val="single"/>
        </w:rPr>
      </w:pPr>
    </w:p>
    <w:p w14:paraId="2A041A18" w14:textId="77777777" w:rsidR="00CC465F" w:rsidRDefault="00CC465F" w:rsidP="00F44784">
      <w:pPr>
        <w:ind w:right="850"/>
        <w:rPr>
          <w:rFonts w:ascii="Arial" w:hAnsi="Arial" w:cs="Arial"/>
          <w:b/>
          <w:bCs/>
          <w:color w:val="000000"/>
          <w:sz w:val="16"/>
          <w:szCs w:val="16"/>
          <w:u w:val="single"/>
        </w:rPr>
      </w:pPr>
    </w:p>
    <w:p w14:paraId="597684B2" w14:textId="76049CE6" w:rsidR="00F44784" w:rsidRPr="00B7486E" w:rsidRDefault="00F44784" w:rsidP="00F44784">
      <w:pPr>
        <w:ind w:right="850"/>
        <w:rPr>
          <w:rFonts w:ascii="Arial" w:eastAsia="Calibri" w:hAnsi="Arial" w:cs="Arial"/>
          <w:sz w:val="16"/>
          <w:szCs w:val="16"/>
        </w:rPr>
      </w:pPr>
      <w:r w:rsidRPr="00B7486E">
        <w:rPr>
          <w:rFonts w:ascii="Arial" w:hAnsi="Arial" w:cs="Arial"/>
          <w:b/>
          <w:bCs/>
          <w:color w:val="000000"/>
          <w:sz w:val="16"/>
          <w:szCs w:val="16"/>
          <w:u w:val="single"/>
        </w:rPr>
        <w:t xml:space="preserve">Über Schmitz Cargobull </w:t>
      </w:r>
    </w:p>
    <w:p w14:paraId="32CD7A81" w14:textId="77777777" w:rsidR="00F44784" w:rsidRPr="00B71B58" w:rsidRDefault="00F44784" w:rsidP="00F44784">
      <w:pPr>
        <w:ind w:right="283"/>
        <w:rPr>
          <w:rFonts w:ascii="Arial" w:hAnsi="Arial" w:cs="Arial"/>
          <w:color w:val="000000"/>
          <w:sz w:val="16"/>
          <w:szCs w:val="16"/>
        </w:rPr>
      </w:pPr>
      <w:r w:rsidRPr="00B71B58">
        <w:rPr>
          <w:rFonts w:ascii="Arial" w:hAnsi="Arial" w:cs="Arial"/>
          <w:color w:val="000000"/>
          <w:sz w:val="16"/>
          <w:szCs w:val="16"/>
        </w:rPr>
        <w:t>Mit einer Jahresproduktion von rund 46.</w:t>
      </w:r>
      <w:r>
        <w:rPr>
          <w:rFonts w:ascii="Arial" w:hAnsi="Arial" w:cs="Arial"/>
          <w:color w:val="000000"/>
          <w:sz w:val="16"/>
          <w:szCs w:val="16"/>
        </w:rPr>
        <w:t>100</w:t>
      </w:r>
      <w:r w:rsidRPr="00B71B58">
        <w:rPr>
          <w:rFonts w:ascii="Arial" w:hAnsi="Arial" w:cs="Arial"/>
          <w:color w:val="000000"/>
          <w:sz w:val="16"/>
          <w:szCs w:val="16"/>
        </w:rPr>
        <w:t xml:space="preserve"> Trailern und etwa 5.700 Mitarbeitern ist die Schmitz Cargobull AG Europas führender Hersteller von Sattelaufliegern, Trailern und Motorwagenaufbauten für temperierte Fracht, General Cargo sowie Schüttgüter. Im Geschäftsjahr 2019/2020 wurde ein Umsatz von ca. 1,87 Mrd. Euro erzielt. Als Vorreiter der Branche entwickelte das Unternehmen aus dem Münsterland frühzeitig eine umfassende Markenstrategie und setzte konsequent Qualitätsstandards auf allen Ebenen: von der Forschung und Entwicklung über die Produktion und Service Verträgen bis hin zu Trailer-Telematik, Finanzierung, Ersatzteilversorgung und Gebrauchtfahrzeughandel.</w:t>
      </w:r>
    </w:p>
    <w:p w14:paraId="57D9F928" w14:textId="77777777" w:rsidR="00F44784" w:rsidRPr="00B7486E" w:rsidRDefault="00F44784" w:rsidP="00F44784">
      <w:pPr>
        <w:ind w:right="283"/>
        <w:rPr>
          <w:rFonts w:ascii="Arial" w:hAnsi="Arial" w:cs="Arial"/>
          <w:b/>
          <w:sz w:val="16"/>
          <w:szCs w:val="16"/>
          <w:u w:val="single"/>
        </w:rPr>
      </w:pPr>
    </w:p>
    <w:p w14:paraId="6038681E" w14:textId="77777777" w:rsidR="00F44784" w:rsidRPr="00B7486E" w:rsidRDefault="00F44784" w:rsidP="00F44784">
      <w:pPr>
        <w:ind w:right="283"/>
        <w:rPr>
          <w:rFonts w:ascii="Arial" w:hAnsi="Arial" w:cs="Arial"/>
          <w:b/>
          <w:sz w:val="16"/>
          <w:szCs w:val="16"/>
          <w:u w:val="single"/>
        </w:rPr>
      </w:pPr>
      <w:r w:rsidRPr="00B7486E">
        <w:rPr>
          <w:rFonts w:ascii="Arial" w:hAnsi="Arial" w:cs="Arial"/>
          <w:b/>
          <w:sz w:val="16"/>
          <w:szCs w:val="16"/>
          <w:u w:val="single"/>
        </w:rPr>
        <w:t>Das Schmitz Cargobull Presse-Team:</w:t>
      </w:r>
    </w:p>
    <w:p w14:paraId="6EFF3903" w14:textId="77777777" w:rsidR="00F44784" w:rsidRPr="00B7486E" w:rsidRDefault="00F44784" w:rsidP="00F44784">
      <w:pPr>
        <w:ind w:right="851"/>
        <w:rPr>
          <w:rFonts w:ascii="Arial" w:hAnsi="Arial" w:cs="Arial"/>
          <w:sz w:val="16"/>
          <w:szCs w:val="24"/>
          <w:lang w:val="sv-SE"/>
        </w:rPr>
      </w:pPr>
      <w:r w:rsidRPr="00B7486E">
        <w:rPr>
          <w:rFonts w:ascii="Arial" w:hAnsi="Arial" w:cs="Arial"/>
          <w:sz w:val="16"/>
          <w:szCs w:val="24"/>
          <w:lang w:val="sv-SE"/>
        </w:rPr>
        <w:t>Anna Stuhlmeier</w:t>
      </w:r>
      <w:r w:rsidRPr="00B7486E">
        <w:rPr>
          <w:rFonts w:ascii="Arial" w:hAnsi="Arial" w:cs="Arial"/>
          <w:sz w:val="16"/>
          <w:szCs w:val="24"/>
          <w:lang w:val="sv-SE"/>
        </w:rPr>
        <w:tab/>
        <w:t xml:space="preserve">+49 2558 81-1340 I </w:t>
      </w:r>
      <w:hyperlink r:id="rId14" w:history="1">
        <w:r w:rsidRPr="00B7486E">
          <w:rPr>
            <w:rFonts w:ascii="Arial" w:hAnsi="Arial" w:cs="Arial"/>
            <w:color w:val="000000"/>
            <w:sz w:val="16"/>
            <w:szCs w:val="24"/>
            <w:lang w:val="sv-SE"/>
          </w:rPr>
          <w:t>anna.stuhlmeier@cargobull.com</w:t>
        </w:r>
      </w:hyperlink>
    </w:p>
    <w:p w14:paraId="44890567" w14:textId="70FAE6EF" w:rsidR="00AD554B" w:rsidRDefault="00F44784" w:rsidP="00B12C22">
      <w:pPr>
        <w:rPr>
          <w:rFonts w:ascii="Arial" w:hAnsi="Arial" w:cs="Arial"/>
          <w:b/>
          <w:bCs/>
          <w:color w:val="000000"/>
          <w:sz w:val="16"/>
          <w:szCs w:val="16"/>
          <w:u w:val="single"/>
          <w:lang w:val="en-US"/>
        </w:rPr>
      </w:pPr>
      <w:r w:rsidRPr="00B7486E">
        <w:rPr>
          <w:rFonts w:ascii="Arial" w:hAnsi="Arial" w:cs="Arial"/>
          <w:sz w:val="16"/>
          <w:szCs w:val="24"/>
          <w:lang w:val="nb-NO"/>
        </w:rPr>
        <w:t>Andrea Beckonert</w:t>
      </w:r>
      <w:r w:rsidRPr="00B7486E">
        <w:rPr>
          <w:rFonts w:ascii="Arial" w:hAnsi="Arial" w:cs="Arial"/>
          <w:sz w:val="16"/>
          <w:szCs w:val="24"/>
          <w:lang w:val="nb-NO"/>
        </w:rPr>
        <w:tab/>
        <w:t xml:space="preserve">+49 2558 81-1321 I </w:t>
      </w:r>
      <w:hyperlink r:id="rId15" w:history="1">
        <w:r w:rsidRPr="00B7486E">
          <w:rPr>
            <w:rFonts w:ascii="Arial" w:hAnsi="Arial" w:cs="Arial"/>
            <w:color w:val="000000"/>
            <w:sz w:val="16"/>
            <w:szCs w:val="24"/>
            <w:lang w:val="nb-NO"/>
          </w:rPr>
          <w:t>andrea.beckonert@cargobull.com</w:t>
        </w:r>
      </w:hyperlink>
      <w:r w:rsidRPr="00B7486E">
        <w:rPr>
          <w:rFonts w:ascii="Arial" w:hAnsi="Arial" w:cs="Arial"/>
          <w:lang w:val="nb-NO"/>
        </w:rPr>
        <w:br/>
      </w:r>
      <w:r w:rsidRPr="00B7486E">
        <w:rPr>
          <w:rFonts w:ascii="Arial" w:hAnsi="Arial" w:cs="Arial"/>
          <w:sz w:val="16"/>
          <w:szCs w:val="24"/>
          <w:lang w:val="nb-NO"/>
        </w:rPr>
        <w:t>Silke Hesener:</w:t>
      </w:r>
      <w:r w:rsidRPr="00B7486E">
        <w:rPr>
          <w:rFonts w:ascii="Arial" w:hAnsi="Arial" w:cs="Arial"/>
          <w:sz w:val="16"/>
          <w:szCs w:val="24"/>
          <w:lang w:val="nb-NO"/>
        </w:rPr>
        <w:tab/>
        <w:t>+49 2558 81-1501 I</w:t>
      </w:r>
      <w:r w:rsidR="00773B4A">
        <w:rPr>
          <w:rFonts w:ascii="Arial" w:hAnsi="Arial" w:cs="Arial"/>
          <w:sz w:val="16"/>
          <w:szCs w:val="24"/>
          <w:lang w:val="nb-NO"/>
        </w:rPr>
        <w:t xml:space="preserve"> silke.hesener</w:t>
      </w:r>
      <w:r w:rsidR="00B12C22">
        <w:rPr>
          <w:rFonts w:ascii="Arial" w:hAnsi="Arial" w:cs="Arial"/>
          <w:sz w:val="16"/>
          <w:szCs w:val="24"/>
          <w:lang w:val="nb-NO"/>
        </w:rPr>
        <w:t>@cargobull.com</w:t>
      </w:r>
    </w:p>
    <w:sectPr w:rsidR="00AD554B" w:rsidSect="00CC465F">
      <w:headerReference w:type="default" r:id="rId16"/>
      <w:footerReference w:type="default" r:id="rId17"/>
      <w:headerReference w:type="first" r:id="rId18"/>
      <w:pgSz w:w="11906" w:h="16838" w:code="9"/>
      <w:pgMar w:top="2268" w:right="1701" w:bottom="1134"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29C12" w14:textId="77777777" w:rsidR="006A67FB" w:rsidRDefault="006A67FB" w:rsidP="003253A3">
      <w:r>
        <w:separator/>
      </w:r>
    </w:p>
  </w:endnote>
  <w:endnote w:type="continuationSeparator" w:id="0">
    <w:p w14:paraId="32104E54" w14:textId="77777777" w:rsidR="006A67FB" w:rsidRDefault="006A67FB" w:rsidP="003253A3">
      <w:r>
        <w:continuationSeparator/>
      </w:r>
    </w:p>
  </w:endnote>
  <w:endnote w:type="continuationNotice" w:id="1">
    <w:p w14:paraId="42FCB282" w14:textId="77777777" w:rsidR="006A67FB" w:rsidRDefault="006A67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7E124" w14:textId="77777777" w:rsidR="004110FE" w:rsidRDefault="004110F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CE031" w14:textId="77777777" w:rsidR="006A67FB" w:rsidRDefault="006A67FB" w:rsidP="003253A3">
      <w:r>
        <w:separator/>
      </w:r>
    </w:p>
  </w:footnote>
  <w:footnote w:type="continuationSeparator" w:id="0">
    <w:p w14:paraId="1A973167" w14:textId="77777777" w:rsidR="006A67FB" w:rsidRDefault="006A67FB" w:rsidP="003253A3">
      <w:r>
        <w:continuationSeparator/>
      </w:r>
    </w:p>
  </w:footnote>
  <w:footnote w:type="continuationNotice" w:id="1">
    <w:p w14:paraId="3460C74F" w14:textId="77777777" w:rsidR="006A67FB" w:rsidRDefault="006A67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3CD1C" w14:textId="1B4E15AE" w:rsidR="00D557FB" w:rsidRDefault="00277906">
    <w:pPr>
      <w:pStyle w:val="Kopfzeile"/>
    </w:pPr>
    <w:r>
      <w:rPr>
        <w:noProof/>
      </w:rPr>
      <w:drawing>
        <wp:anchor distT="0" distB="0" distL="114300" distR="114300" simplePos="0" relativeHeight="251658241" behindDoc="0" locked="1" layoutInCell="1" allowOverlap="1" wp14:anchorId="44D2D799" wp14:editId="2DDD3BDB">
          <wp:simplePos x="0" y="0"/>
          <wp:positionH relativeFrom="column">
            <wp:posOffset>2188210</wp:posOffset>
          </wp:positionH>
          <wp:positionV relativeFrom="page">
            <wp:posOffset>298450</wp:posOffset>
          </wp:positionV>
          <wp:extent cx="1791970" cy="749935"/>
          <wp:effectExtent l="0" t="0" r="0" b="0"/>
          <wp:wrapNone/>
          <wp:docPr id="20" name="Bild 3"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p w14:paraId="10F06120" w14:textId="77777777" w:rsidR="00D557FB" w:rsidRDefault="00D557FB">
    <w:pPr>
      <w:pStyle w:val="Kopfzeile"/>
    </w:pPr>
  </w:p>
  <w:p w14:paraId="70CAB3B5" w14:textId="77777777" w:rsidR="00D557FB" w:rsidRDefault="00D557FB">
    <w:pPr>
      <w:pStyle w:val="Kopfzeile"/>
    </w:pPr>
  </w:p>
  <w:p w14:paraId="2B5D119A" w14:textId="77777777" w:rsidR="00D557FB" w:rsidRDefault="00D557F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68BF5" w14:textId="6BCAE611" w:rsidR="00D557FB" w:rsidRDefault="00277906">
    <w:pPr>
      <w:pStyle w:val="Kopfzeile"/>
    </w:pPr>
    <w:r>
      <w:rPr>
        <w:noProof/>
      </w:rPr>
      <w:drawing>
        <wp:anchor distT="0" distB="0" distL="114300" distR="114300" simplePos="0" relativeHeight="251658242" behindDoc="0" locked="1" layoutInCell="1" allowOverlap="1" wp14:anchorId="67A5EBDC" wp14:editId="6CE6C2C5">
          <wp:simplePos x="0" y="0"/>
          <wp:positionH relativeFrom="column">
            <wp:posOffset>2188210</wp:posOffset>
          </wp:positionH>
          <wp:positionV relativeFrom="page">
            <wp:posOffset>298450</wp:posOffset>
          </wp:positionV>
          <wp:extent cx="1791970" cy="749935"/>
          <wp:effectExtent l="0" t="0" r="0" b="0"/>
          <wp:wrapNone/>
          <wp:docPr id="21" name="Bild 4"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1" layoutInCell="1" allowOverlap="1" wp14:anchorId="63564A9C" wp14:editId="39B883F6">
          <wp:simplePos x="0" y="0"/>
          <wp:positionH relativeFrom="column">
            <wp:posOffset>2188210</wp:posOffset>
          </wp:positionH>
          <wp:positionV relativeFrom="page">
            <wp:posOffset>298450</wp:posOffset>
          </wp:positionV>
          <wp:extent cx="1791970" cy="749935"/>
          <wp:effectExtent l="0" t="0" r="0" b="0"/>
          <wp:wrapNone/>
          <wp:docPr id="22" name="Bild 2"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B85C0E"/>
    <w:multiLevelType w:val="hybridMultilevel"/>
    <w:tmpl w:val="37423696"/>
    <w:lvl w:ilvl="0" w:tplc="A7B8CA66">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FDB3F11"/>
    <w:multiLevelType w:val="hybridMultilevel"/>
    <w:tmpl w:val="9C4469A6"/>
    <w:lvl w:ilvl="0" w:tplc="C262B2B6">
      <w:start w:val="2021"/>
      <w:numFmt w:val="bullet"/>
      <w:lvlText w:val="-"/>
      <w:lvlJc w:val="left"/>
      <w:pPr>
        <w:ind w:left="720" w:hanging="360"/>
      </w:pPr>
      <w:rPr>
        <w:rFonts w:ascii="Times" w:eastAsia="Times" w:hAnsi="Times" w:cs="Time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0F62C9C"/>
    <w:multiLevelType w:val="hybridMultilevel"/>
    <w:tmpl w:val="3E324D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5B551BBC"/>
    <w:multiLevelType w:val="hybridMultilevel"/>
    <w:tmpl w:val="1A62614A"/>
    <w:lvl w:ilvl="0" w:tplc="737CDF58">
      <w:numFmt w:val="bullet"/>
      <w:lvlText w:val=""/>
      <w:lvlJc w:val="left"/>
      <w:pPr>
        <w:ind w:left="360" w:hanging="360"/>
      </w:pPr>
      <w:rPr>
        <w:rFonts w:ascii="Symbol" w:eastAsiaTheme="minorHAnsi"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F8405A6"/>
    <w:multiLevelType w:val="hybridMultilevel"/>
    <w:tmpl w:val="AC3E707E"/>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B537330"/>
    <w:multiLevelType w:val="hybridMultilevel"/>
    <w:tmpl w:val="A2B46850"/>
    <w:lvl w:ilvl="0" w:tplc="DB2261BA">
      <w:start w:val="2021"/>
      <w:numFmt w:val="bullet"/>
      <w:lvlText w:val="-"/>
      <w:lvlJc w:val="left"/>
      <w:pPr>
        <w:ind w:left="720" w:hanging="360"/>
      </w:pPr>
      <w:rPr>
        <w:rFonts w:ascii="Arial" w:eastAsiaTheme="maj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6"/>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05A1"/>
    <w:rsid w:val="00001887"/>
    <w:rsid w:val="000064FA"/>
    <w:rsid w:val="00007213"/>
    <w:rsid w:val="000078B4"/>
    <w:rsid w:val="00010FD0"/>
    <w:rsid w:val="00012962"/>
    <w:rsid w:val="00015A9A"/>
    <w:rsid w:val="00015B34"/>
    <w:rsid w:val="000178D7"/>
    <w:rsid w:val="0002091B"/>
    <w:rsid w:val="000226CE"/>
    <w:rsid w:val="000232F2"/>
    <w:rsid w:val="000238E3"/>
    <w:rsid w:val="00025169"/>
    <w:rsid w:val="00025333"/>
    <w:rsid w:val="000254BF"/>
    <w:rsid w:val="000275F6"/>
    <w:rsid w:val="00027D36"/>
    <w:rsid w:val="000309BA"/>
    <w:rsid w:val="00034E3A"/>
    <w:rsid w:val="00036322"/>
    <w:rsid w:val="00040AF3"/>
    <w:rsid w:val="00044D1E"/>
    <w:rsid w:val="00045AFD"/>
    <w:rsid w:val="0005127A"/>
    <w:rsid w:val="00052293"/>
    <w:rsid w:val="00061CB6"/>
    <w:rsid w:val="00063F52"/>
    <w:rsid w:val="0006578C"/>
    <w:rsid w:val="00065E23"/>
    <w:rsid w:val="00072315"/>
    <w:rsid w:val="00072C53"/>
    <w:rsid w:val="00073058"/>
    <w:rsid w:val="00073106"/>
    <w:rsid w:val="00073A48"/>
    <w:rsid w:val="00075343"/>
    <w:rsid w:val="000772B6"/>
    <w:rsid w:val="00085712"/>
    <w:rsid w:val="00090E72"/>
    <w:rsid w:val="00093B58"/>
    <w:rsid w:val="00093E84"/>
    <w:rsid w:val="00094ED0"/>
    <w:rsid w:val="0009616D"/>
    <w:rsid w:val="000A0B0A"/>
    <w:rsid w:val="000A2E40"/>
    <w:rsid w:val="000A52A1"/>
    <w:rsid w:val="000A6C93"/>
    <w:rsid w:val="000A71A2"/>
    <w:rsid w:val="000B06F5"/>
    <w:rsid w:val="000B2254"/>
    <w:rsid w:val="000B2E52"/>
    <w:rsid w:val="000B339D"/>
    <w:rsid w:val="000B5360"/>
    <w:rsid w:val="000B5433"/>
    <w:rsid w:val="000B5CD5"/>
    <w:rsid w:val="000B5F73"/>
    <w:rsid w:val="000C3AAE"/>
    <w:rsid w:val="000C4401"/>
    <w:rsid w:val="000C53FB"/>
    <w:rsid w:val="000C64BF"/>
    <w:rsid w:val="000C7697"/>
    <w:rsid w:val="000D08BD"/>
    <w:rsid w:val="000D0DBD"/>
    <w:rsid w:val="000D14E4"/>
    <w:rsid w:val="000D1FCA"/>
    <w:rsid w:val="000D3AA0"/>
    <w:rsid w:val="000D577B"/>
    <w:rsid w:val="000D7D75"/>
    <w:rsid w:val="000E0276"/>
    <w:rsid w:val="000E099F"/>
    <w:rsid w:val="000E248A"/>
    <w:rsid w:val="000E4CEB"/>
    <w:rsid w:val="000E62D1"/>
    <w:rsid w:val="000E7027"/>
    <w:rsid w:val="000E7BBB"/>
    <w:rsid w:val="000F00E3"/>
    <w:rsid w:val="000F0237"/>
    <w:rsid w:val="000F088E"/>
    <w:rsid w:val="000F0BB1"/>
    <w:rsid w:val="000F4314"/>
    <w:rsid w:val="000F799A"/>
    <w:rsid w:val="00101DC6"/>
    <w:rsid w:val="0010295A"/>
    <w:rsid w:val="00103079"/>
    <w:rsid w:val="0010470A"/>
    <w:rsid w:val="0011140F"/>
    <w:rsid w:val="00111BFF"/>
    <w:rsid w:val="00111EEC"/>
    <w:rsid w:val="001124CE"/>
    <w:rsid w:val="00112E71"/>
    <w:rsid w:val="00115130"/>
    <w:rsid w:val="001167FD"/>
    <w:rsid w:val="00116853"/>
    <w:rsid w:val="00116FD5"/>
    <w:rsid w:val="001216E2"/>
    <w:rsid w:val="001217F3"/>
    <w:rsid w:val="00124317"/>
    <w:rsid w:val="00124697"/>
    <w:rsid w:val="00131198"/>
    <w:rsid w:val="001317DB"/>
    <w:rsid w:val="0013269F"/>
    <w:rsid w:val="001361A4"/>
    <w:rsid w:val="001401A5"/>
    <w:rsid w:val="00140204"/>
    <w:rsid w:val="001411BD"/>
    <w:rsid w:val="00141613"/>
    <w:rsid w:val="00144E62"/>
    <w:rsid w:val="0014559E"/>
    <w:rsid w:val="00150F31"/>
    <w:rsid w:val="00154A4A"/>
    <w:rsid w:val="00155B1B"/>
    <w:rsid w:val="00160D08"/>
    <w:rsid w:val="00160F58"/>
    <w:rsid w:val="00160F85"/>
    <w:rsid w:val="001623A1"/>
    <w:rsid w:val="001623F2"/>
    <w:rsid w:val="00164F58"/>
    <w:rsid w:val="0017330F"/>
    <w:rsid w:val="00173B6C"/>
    <w:rsid w:val="00175A67"/>
    <w:rsid w:val="0017754E"/>
    <w:rsid w:val="001817F8"/>
    <w:rsid w:val="0018244C"/>
    <w:rsid w:val="00182562"/>
    <w:rsid w:val="0018261D"/>
    <w:rsid w:val="0018363D"/>
    <w:rsid w:val="00183C59"/>
    <w:rsid w:val="00183C61"/>
    <w:rsid w:val="00183D55"/>
    <w:rsid w:val="00184599"/>
    <w:rsid w:val="00187A8F"/>
    <w:rsid w:val="00192A00"/>
    <w:rsid w:val="001938F5"/>
    <w:rsid w:val="00196720"/>
    <w:rsid w:val="0019673E"/>
    <w:rsid w:val="0019770E"/>
    <w:rsid w:val="001A000C"/>
    <w:rsid w:val="001A0783"/>
    <w:rsid w:val="001A1264"/>
    <w:rsid w:val="001A4775"/>
    <w:rsid w:val="001A55A1"/>
    <w:rsid w:val="001A766B"/>
    <w:rsid w:val="001B0231"/>
    <w:rsid w:val="001B2007"/>
    <w:rsid w:val="001B5917"/>
    <w:rsid w:val="001B6BE7"/>
    <w:rsid w:val="001C10BA"/>
    <w:rsid w:val="001C27A8"/>
    <w:rsid w:val="001C40B8"/>
    <w:rsid w:val="001C5227"/>
    <w:rsid w:val="001C6031"/>
    <w:rsid w:val="001D1951"/>
    <w:rsid w:val="001D1A96"/>
    <w:rsid w:val="001D2189"/>
    <w:rsid w:val="001D31DB"/>
    <w:rsid w:val="001D7E6F"/>
    <w:rsid w:val="001E01F0"/>
    <w:rsid w:val="001E224B"/>
    <w:rsid w:val="001E2324"/>
    <w:rsid w:val="001E2F3F"/>
    <w:rsid w:val="001E36A3"/>
    <w:rsid w:val="001E37C6"/>
    <w:rsid w:val="001E5503"/>
    <w:rsid w:val="001E5DCA"/>
    <w:rsid w:val="001E6428"/>
    <w:rsid w:val="001E6B8F"/>
    <w:rsid w:val="001F0551"/>
    <w:rsid w:val="001F6204"/>
    <w:rsid w:val="001F6FC1"/>
    <w:rsid w:val="0020159A"/>
    <w:rsid w:val="00206796"/>
    <w:rsid w:val="00210267"/>
    <w:rsid w:val="00212088"/>
    <w:rsid w:val="00213476"/>
    <w:rsid w:val="002141E0"/>
    <w:rsid w:val="002143D3"/>
    <w:rsid w:val="00217778"/>
    <w:rsid w:val="002178BB"/>
    <w:rsid w:val="00217F59"/>
    <w:rsid w:val="00226F49"/>
    <w:rsid w:val="002309D3"/>
    <w:rsid w:val="00230B42"/>
    <w:rsid w:val="00230CA9"/>
    <w:rsid w:val="00231940"/>
    <w:rsid w:val="0023289A"/>
    <w:rsid w:val="00233515"/>
    <w:rsid w:val="002336AF"/>
    <w:rsid w:val="00233F49"/>
    <w:rsid w:val="002373E6"/>
    <w:rsid w:val="0023740A"/>
    <w:rsid w:val="00240065"/>
    <w:rsid w:val="00240487"/>
    <w:rsid w:val="00240520"/>
    <w:rsid w:val="00243784"/>
    <w:rsid w:val="0024440D"/>
    <w:rsid w:val="00244EAA"/>
    <w:rsid w:val="00250CAB"/>
    <w:rsid w:val="00250E5C"/>
    <w:rsid w:val="002519ED"/>
    <w:rsid w:val="00252F2A"/>
    <w:rsid w:val="00253132"/>
    <w:rsid w:val="00253D39"/>
    <w:rsid w:val="002546A1"/>
    <w:rsid w:val="0025683A"/>
    <w:rsid w:val="002635FD"/>
    <w:rsid w:val="0026673E"/>
    <w:rsid w:val="00266CD4"/>
    <w:rsid w:val="002710BF"/>
    <w:rsid w:val="00272B9C"/>
    <w:rsid w:val="00277906"/>
    <w:rsid w:val="00277A38"/>
    <w:rsid w:val="002832D7"/>
    <w:rsid w:val="00283C3A"/>
    <w:rsid w:val="00283CE3"/>
    <w:rsid w:val="00284E66"/>
    <w:rsid w:val="00287DD2"/>
    <w:rsid w:val="002900BB"/>
    <w:rsid w:val="00292D6B"/>
    <w:rsid w:val="00295199"/>
    <w:rsid w:val="002951AC"/>
    <w:rsid w:val="002A1FF8"/>
    <w:rsid w:val="002A20B1"/>
    <w:rsid w:val="002A3C5A"/>
    <w:rsid w:val="002A464D"/>
    <w:rsid w:val="002A7DB6"/>
    <w:rsid w:val="002B2827"/>
    <w:rsid w:val="002B57A8"/>
    <w:rsid w:val="002B78B6"/>
    <w:rsid w:val="002C1400"/>
    <w:rsid w:val="002C4262"/>
    <w:rsid w:val="002C5824"/>
    <w:rsid w:val="002D6DE0"/>
    <w:rsid w:val="002D729D"/>
    <w:rsid w:val="002D7B75"/>
    <w:rsid w:val="002E1844"/>
    <w:rsid w:val="002E39D3"/>
    <w:rsid w:val="002E3C8D"/>
    <w:rsid w:val="002E6261"/>
    <w:rsid w:val="002E7923"/>
    <w:rsid w:val="002E7B66"/>
    <w:rsid w:val="002E7FBF"/>
    <w:rsid w:val="002F2033"/>
    <w:rsid w:val="002F4A31"/>
    <w:rsid w:val="00303533"/>
    <w:rsid w:val="003037A4"/>
    <w:rsid w:val="0030518A"/>
    <w:rsid w:val="00305DED"/>
    <w:rsid w:val="0031183E"/>
    <w:rsid w:val="003119D6"/>
    <w:rsid w:val="00312696"/>
    <w:rsid w:val="003152E7"/>
    <w:rsid w:val="00315FC9"/>
    <w:rsid w:val="003208AC"/>
    <w:rsid w:val="0032261F"/>
    <w:rsid w:val="003231BD"/>
    <w:rsid w:val="003239E4"/>
    <w:rsid w:val="003240CD"/>
    <w:rsid w:val="003253A3"/>
    <w:rsid w:val="00326BB5"/>
    <w:rsid w:val="00333B90"/>
    <w:rsid w:val="00343394"/>
    <w:rsid w:val="003446F7"/>
    <w:rsid w:val="00344D9D"/>
    <w:rsid w:val="00353A2B"/>
    <w:rsid w:val="00354FDC"/>
    <w:rsid w:val="00355185"/>
    <w:rsid w:val="0035604C"/>
    <w:rsid w:val="00356ED0"/>
    <w:rsid w:val="0036016A"/>
    <w:rsid w:val="0036158E"/>
    <w:rsid w:val="00362D97"/>
    <w:rsid w:val="00364242"/>
    <w:rsid w:val="00364588"/>
    <w:rsid w:val="003652BF"/>
    <w:rsid w:val="0037159A"/>
    <w:rsid w:val="0037199C"/>
    <w:rsid w:val="003728BB"/>
    <w:rsid w:val="003735A9"/>
    <w:rsid w:val="00373BC0"/>
    <w:rsid w:val="003740D2"/>
    <w:rsid w:val="00374AFF"/>
    <w:rsid w:val="00374B83"/>
    <w:rsid w:val="003823F2"/>
    <w:rsid w:val="00382E10"/>
    <w:rsid w:val="00385640"/>
    <w:rsid w:val="003870CA"/>
    <w:rsid w:val="00390469"/>
    <w:rsid w:val="00390BF1"/>
    <w:rsid w:val="00393764"/>
    <w:rsid w:val="00394858"/>
    <w:rsid w:val="003A1147"/>
    <w:rsid w:val="003A13BB"/>
    <w:rsid w:val="003A1C92"/>
    <w:rsid w:val="003A4197"/>
    <w:rsid w:val="003A6A7E"/>
    <w:rsid w:val="003B17AA"/>
    <w:rsid w:val="003B23C8"/>
    <w:rsid w:val="003B25A2"/>
    <w:rsid w:val="003B4389"/>
    <w:rsid w:val="003B4EC5"/>
    <w:rsid w:val="003B71C4"/>
    <w:rsid w:val="003B722A"/>
    <w:rsid w:val="003C0418"/>
    <w:rsid w:val="003C12AE"/>
    <w:rsid w:val="003C1C38"/>
    <w:rsid w:val="003C3169"/>
    <w:rsid w:val="003C59FB"/>
    <w:rsid w:val="003D2375"/>
    <w:rsid w:val="003D2D4D"/>
    <w:rsid w:val="003D32F3"/>
    <w:rsid w:val="003D3888"/>
    <w:rsid w:val="003D6472"/>
    <w:rsid w:val="003D6A84"/>
    <w:rsid w:val="003E117B"/>
    <w:rsid w:val="003E1672"/>
    <w:rsid w:val="003E45BB"/>
    <w:rsid w:val="003E7A65"/>
    <w:rsid w:val="003F21AA"/>
    <w:rsid w:val="003F234D"/>
    <w:rsid w:val="003F250A"/>
    <w:rsid w:val="003F5F6E"/>
    <w:rsid w:val="003F63FF"/>
    <w:rsid w:val="003F7608"/>
    <w:rsid w:val="00403B51"/>
    <w:rsid w:val="004076A4"/>
    <w:rsid w:val="004110FE"/>
    <w:rsid w:val="004137E3"/>
    <w:rsid w:val="00413BA2"/>
    <w:rsid w:val="00413C6F"/>
    <w:rsid w:val="00414154"/>
    <w:rsid w:val="00414472"/>
    <w:rsid w:val="00415139"/>
    <w:rsid w:val="0041676D"/>
    <w:rsid w:val="00417443"/>
    <w:rsid w:val="00420C1E"/>
    <w:rsid w:val="00422293"/>
    <w:rsid w:val="00422902"/>
    <w:rsid w:val="00422944"/>
    <w:rsid w:val="004239A2"/>
    <w:rsid w:val="004247FF"/>
    <w:rsid w:val="00424D38"/>
    <w:rsid w:val="00424F56"/>
    <w:rsid w:val="00427A66"/>
    <w:rsid w:val="004318F0"/>
    <w:rsid w:val="004362AE"/>
    <w:rsid w:val="004365DE"/>
    <w:rsid w:val="00437A5A"/>
    <w:rsid w:val="00440CA5"/>
    <w:rsid w:val="00442120"/>
    <w:rsid w:val="00446D41"/>
    <w:rsid w:val="004474E1"/>
    <w:rsid w:val="00450076"/>
    <w:rsid w:val="0045045E"/>
    <w:rsid w:val="00453328"/>
    <w:rsid w:val="004545E5"/>
    <w:rsid w:val="004548CA"/>
    <w:rsid w:val="00456D42"/>
    <w:rsid w:val="00460566"/>
    <w:rsid w:val="00462D00"/>
    <w:rsid w:val="00464525"/>
    <w:rsid w:val="004646EC"/>
    <w:rsid w:val="004648E2"/>
    <w:rsid w:val="00466249"/>
    <w:rsid w:val="00467DA2"/>
    <w:rsid w:val="00467E53"/>
    <w:rsid w:val="00470CF0"/>
    <w:rsid w:val="00470EA9"/>
    <w:rsid w:val="00471AC0"/>
    <w:rsid w:val="00472704"/>
    <w:rsid w:val="00473BB2"/>
    <w:rsid w:val="00473CDB"/>
    <w:rsid w:val="00473FEA"/>
    <w:rsid w:val="0047768D"/>
    <w:rsid w:val="00481B2D"/>
    <w:rsid w:val="004875B8"/>
    <w:rsid w:val="00490F7D"/>
    <w:rsid w:val="004912E8"/>
    <w:rsid w:val="004930D4"/>
    <w:rsid w:val="00493329"/>
    <w:rsid w:val="004945BA"/>
    <w:rsid w:val="00494CEE"/>
    <w:rsid w:val="004A5C51"/>
    <w:rsid w:val="004A73E8"/>
    <w:rsid w:val="004B371D"/>
    <w:rsid w:val="004B4F6D"/>
    <w:rsid w:val="004B591D"/>
    <w:rsid w:val="004C2344"/>
    <w:rsid w:val="004C488E"/>
    <w:rsid w:val="004C5610"/>
    <w:rsid w:val="004C69E3"/>
    <w:rsid w:val="004D25EC"/>
    <w:rsid w:val="004D3FB2"/>
    <w:rsid w:val="004D4864"/>
    <w:rsid w:val="004D5D7C"/>
    <w:rsid w:val="004D6721"/>
    <w:rsid w:val="004D6DE2"/>
    <w:rsid w:val="004D7051"/>
    <w:rsid w:val="004E05BE"/>
    <w:rsid w:val="004E1282"/>
    <w:rsid w:val="004E2211"/>
    <w:rsid w:val="004E4742"/>
    <w:rsid w:val="004E633A"/>
    <w:rsid w:val="004E64BF"/>
    <w:rsid w:val="004E67CA"/>
    <w:rsid w:val="004E6E32"/>
    <w:rsid w:val="004E7B60"/>
    <w:rsid w:val="004E7FC6"/>
    <w:rsid w:val="004F2252"/>
    <w:rsid w:val="004F436F"/>
    <w:rsid w:val="004F4C88"/>
    <w:rsid w:val="005019C3"/>
    <w:rsid w:val="00501E6A"/>
    <w:rsid w:val="0050317C"/>
    <w:rsid w:val="00505ED8"/>
    <w:rsid w:val="00506C88"/>
    <w:rsid w:val="0050740B"/>
    <w:rsid w:val="00510198"/>
    <w:rsid w:val="005113A7"/>
    <w:rsid w:val="0051265C"/>
    <w:rsid w:val="00515AB8"/>
    <w:rsid w:val="00517360"/>
    <w:rsid w:val="00517519"/>
    <w:rsid w:val="0052042A"/>
    <w:rsid w:val="00521017"/>
    <w:rsid w:val="0052291E"/>
    <w:rsid w:val="00523919"/>
    <w:rsid w:val="00525082"/>
    <w:rsid w:val="00526EF3"/>
    <w:rsid w:val="0052798E"/>
    <w:rsid w:val="00527BC7"/>
    <w:rsid w:val="00531712"/>
    <w:rsid w:val="00532129"/>
    <w:rsid w:val="00536608"/>
    <w:rsid w:val="005374B3"/>
    <w:rsid w:val="005405FC"/>
    <w:rsid w:val="00541AD2"/>
    <w:rsid w:val="00542FD8"/>
    <w:rsid w:val="00543358"/>
    <w:rsid w:val="00544859"/>
    <w:rsid w:val="0054632D"/>
    <w:rsid w:val="0054718C"/>
    <w:rsid w:val="005475B8"/>
    <w:rsid w:val="00550D02"/>
    <w:rsid w:val="005530BC"/>
    <w:rsid w:val="00554A9A"/>
    <w:rsid w:val="005574CB"/>
    <w:rsid w:val="0056060A"/>
    <w:rsid w:val="00560CC7"/>
    <w:rsid w:val="005617CF"/>
    <w:rsid w:val="00561DED"/>
    <w:rsid w:val="00562ECF"/>
    <w:rsid w:val="00563DF1"/>
    <w:rsid w:val="00563F25"/>
    <w:rsid w:val="00565362"/>
    <w:rsid w:val="00566FA9"/>
    <w:rsid w:val="0057019D"/>
    <w:rsid w:val="00571A18"/>
    <w:rsid w:val="00571F3B"/>
    <w:rsid w:val="00572F28"/>
    <w:rsid w:val="0057450F"/>
    <w:rsid w:val="00574F7D"/>
    <w:rsid w:val="005767AB"/>
    <w:rsid w:val="005774C8"/>
    <w:rsid w:val="00581DE0"/>
    <w:rsid w:val="005829EF"/>
    <w:rsid w:val="00584A11"/>
    <w:rsid w:val="00584DB6"/>
    <w:rsid w:val="00585220"/>
    <w:rsid w:val="00590656"/>
    <w:rsid w:val="00590E01"/>
    <w:rsid w:val="00592FE0"/>
    <w:rsid w:val="00594ECF"/>
    <w:rsid w:val="00595937"/>
    <w:rsid w:val="00596904"/>
    <w:rsid w:val="00597E24"/>
    <w:rsid w:val="005A0701"/>
    <w:rsid w:val="005A3478"/>
    <w:rsid w:val="005A48BA"/>
    <w:rsid w:val="005A4A3A"/>
    <w:rsid w:val="005A4BB9"/>
    <w:rsid w:val="005A4CAF"/>
    <w:rsid w:val="005A596C"/>
    <w:rsid w:val="005A6492"/>
    <w:rsid w:val="005A7D78"/>
    <w:rsid w:val="005B02C6"/>
    <w:rsid w:val="005B2E81"/>
    <w:rsid w:val="005B3730"/>
    <w:rsid w:val="005B5364"/>
    <w:rsid w:val="005B5723"/>
    <w:rsid w:val="005C0E86"/>
    <w:rsid w:val="005C11F6"/>
    <w:rsid w:val="005C1A67"/>
    <w:rsid w:val="005C6B16"/>
    <w:rsid w:val="005C6E44"/>
    <w:rsid w:val="005C7481"/>
    <w:rsid w:val="005C790C"/>
    <w:rsid w:val="005C7922"/>
    <w:rsid w:val="005D1CD9"/>
    <w:rsid w:val="005D27BB"/>
    <w:rsid w:val="005D40FF"/>
    <w:rsid w:val="005D49DC"/>
    <w:rsid w:val="005D5FAC"/>
    <w:rsid w:val="005D7C36"/>
    <w:rsid w:val="005E0C1C"/>
    <w:rsid w:val="005E21A4"/>
    <w:rsid w:val="005E2A7F"/>
    <w:rsid w:val="005E39D5"/>
    <w:rsid w:val="005E64B8"/>
    <w:rsid w:val="005F14BE"/>
    <w:rsid w:val="005F3AEC"/>
    <w:rsid w:val="005F5DDE"/>
    <w:rsid w:val="005F6F20"/>
    <w:rsid w:val="0060057D"/>
    <w:rsid w:val="00600E3B"/>
    <w:rsid w:val="006013A8"/>
    <w:rsid w:val="00602272"/>
    <w:rsid w:val="00603626"/>
    <w:rsid w:val="00604B1F"/>
    <w:rsid w:val="00604F6F"/>
    <w:rsid w:val="00605A28"/>
    <w:rsid w:val="00607DB2"/>
    <w:rsid w:val="00612FA5"/>
    <w:rsid w:val="00613DA1"/>
    <w:rsid w:val="00613E18"/>
    <w:rsid w:val="006140D2"/>
    <w:rsid w:val="006166E7"/>
    <w:rsid w:val="0061766C"/>
    <w:rsid w:val="00620ED5"/>
    <w:rsid w:val="006217EC"/>
    <w:rsid w:val="00621A95"/>
    <w:rsid w:val="0062393D"/>
    <w:rsid w:val="00625160"/>
    <w:rsid w:val="006253DC"/>
    <w:rsid w:val="006316FF"/>
    <w:rsid w:val="00633644"/>
    <w:rsid w:val="006375C3"/>
    <w:rsid w:val="00640972"/>
    <w:rsid w:val="00644434"/>
    <w:rsid w:val="00645DFA"/>
    <w:rsid w:val="006510FA"/>
    <w:rsid w:val="0065153A"/>
    <w:rsid w:val="0065324C"/>
    <w:rsid w:val="006546C0"/>
    <w:rsid w:val="00654DE1"/>
    <w:rsid w:val="006618D2"/>
    <w:rsid w:val="00663412"/>
    <w:rsid w:val="0066759A"/>
    <w:rsid w:val="00667F5E"/>
    <w:rsid w:val="00670460"/>
    <w:rsid w:val="0067192F"/>
    <w:rsid w:val="00671BE5"/>
    <w:rsid w:val="0067228A"/>
    <w:rsid w:val="00677CA6"/>
    <w:rsid w:val="006804C8"/>
    <w:rsid w:val="00681E77"/>
    <w:rsid w:val="00681F48"/>
    <w:rsid w:val="00683F1D"/>
    <w:rsid w:val="006863FC"/>
    <w:rsid w:val="0068781C"/>
    <w:rsid w:val="00687B2E"/>
    <w:rsid w:val="00693EDC"/>
    <w:rsid w:val="00696702"/>
    <w:rsid w:val="006979BE"/>
    <w:rsid w:val="00697A33"/>
    <w:rsid w:val="006A0C6B"/>
    <w:rsid w:val="006A30B0"/>
    <w:rsid w:val="006A3655"/>
    <w:rsid w:val="006A4EAD"/>
    <w:rsid w:val="006A67FB"/>
    <w:rsid w:val="006B00AD"/>
    <w:rsid w:val="006B1BC0"/>
    <w:rsid w:val="006B1C76"/>
    <w:rsid w:val="006B1E8C"/>
    <w:rsid w:val="006B2B91"/>
    <w:rsid w:val="006B3133"/>
    <w:rsid w:val="006B54E0"/>
    <w:rsid w:val="006B5C22"/>
    <w:rsid w:val="006B7CE8"/>
    <w:rsid w:val="006C0941"/>
    <w:rsid w:val="006C1C8C"/>
    <w:rsid w:val="006C388F"/>
    <w:rsid w:val="006C6733"/>
    <w:rsid w:val="006C6B2E"/>
    <w:rsid w:val="006C779C"/>
    <w:rsid w:val="006C7AD2"/>
    <w:rsid w:val="006D1952"/>
    <w:rsid w:val="006E1C46"/>
    <w:rsid w:val="006E1C7E"/>
    <w:rsid w:val="006E2403"/>
    <w:rsid w:val="006E3959"/>
    <w:rsid w:val="006E5A62"/>
    <w:rsid w:val="006F1176"/>
    <w:rsid w:val="006F2529"/>
    <w:rsid w:val="006F2D27"/>
    <w:rsid w:val="006F3F2C"/>
    <w:rsid w:val="006F55D9"/>
    <w:rsid w:val="006F572E"/>
    <w:rsid w:val="00704D6F"/>
    <w:rsid w:val="00716937"/>
    <w:rsid w:val="00716DA8"/>
    <w:rsid w:val="007212CF"/>
    <w:rsid w:val="0072500A"/>
    <w:rsid w:val="00725849"/>
    <w:rsid w:val="00725ED3"/>
    <w:rsid w:val="00726CE4"/>
    <w:rsid w:val="0072701D"/>
    <w:rsid w:val="00727DDA"/>
    <w:rsid w:val="00730AC5"/>
    <w:rsid w:val="00731667"/>
    <w:rsid w:val="00737DED"/>
    <w:rsid w:val="0074401A"/>
    <w:rsid w:val="00745A93"/>
    <w:rsid w:val="007466F1"/>
    <w:rsid w:val="00752BFE"/>
    <w:rsid w:val="0075478E"/>
    <w:rsid w:val="0075680B"/>
    <w:rsid w:val="007601E8"/>
    <w:rsid w:val="00760436"/>
    <w:rsid w:val="00761026"/>
    <w:rsid w:val="00764AAC"/>
    <w:rsid w:val="007728C1"/>
    <w:rsid w:val="0077296F"/>
    <w:rsid w:val="00772CAD"/>
    <w:rsid w:val="00773B4A"/>
    <w:rsid w:val="00773FB0"/>
    <w:rsid w:val="007750B2"/>
    <w:rsid w:val="00784B14"/>
    <w:rsid w:val="00787053"/>
    <w:rsid w:val="00790F0F"/>
    <w:rsid w:val="00791C7A"/>
    <w:rsid w:val="00793EB7"/>
    <w:rsid w:val="007945D7"/>
    <w:rsid w:val="00794FA7"/>
    <w:rsid w:val="007A007C"/>
    <w:rsid w:val="007A1B5B"/>
    <w:rsid w:val="007A2F2C"/>
    <w:rsid w:val="007A3ABD"/>
    <w:rsid w:val="007A3ABE"/>
    <w:rsid w:val="007A3F3D"/>
    <w:rsid w:val="007A51B3"/>
    <w:rsid w:val="007A734A"/>
    <w:rsid w:val="007A7C7C"/>
    <w:rsid w:val="007B0816"/>
    <w:rsid w:val="007B4912"/>
    <w:rsid w:val="007B6B9E"/>
    <w:rsid w:val="007B7DC7"/>
    <w:rsid w:val="007C0086"/>
    <w:rsid w:val="007C6C23"/>
    <w:rsid w:val="007C71F8"/>
    <w:rsid w:val="007D22CB"/>
    <w:rsid w:val="007D2891"/>
    <w:rsid w:val="007D2DFC"/>
    <w:rsid w:val="007D4AC2"/>
    <w:rsid w:val="007D52C4"/>
    <w:rsid w:val="007D6A78"/>
    <w:rsid w:val="007E07E5"/>
    <w:rsid w:val="007E1BA3"/>
    <w:rsid w:val="007E6632"/>
    <w:rsid w:val="007F3A77"/>
    <w:rsid w:val="007F5C22"/>
    <w:rsid w:val="007F7150"/>
    <w:rsid w:val="00801EDA"/>
    <w:rsid w:val="00802BF6"/>
    <w:rsid w:val="00803303"/>
    <w:rsid w:val="00803C8F"/>
    <w:rsid w:val="00803D30"/>
    <w:rsid w:val="00810151"/>
    <w:rsid w:val="008104FC"/>
    <w:rsid w:val="008143FE"/>
    <w:rsid w:val="00820E7D"/>
    <w:rsid w:val="008214B3"/>
    <w:rsid w:val="00821AB4"/>
    <w:rsid w:val="0082310E"/>
    <w:rsid w:val="00825B62"/>
    <w:rsid w:val="00827114"/>
    <w:rsid w:val="0083583C"/>
    <w:rsid w:val="008402D7"/>
    <w:rsid w:val="00840EA5"/>
    <w:rsid w:val="00842783"/>
    <w:rsid w:val="00846197"/>
    <w:rsid w:val="008473BF"/>
    <w:rsid w:val="00847CDA"/>
    <w:rsid w:val="00851642"/>
    <w:rsid w:val="00855F88"/>
    <w:rsid w:val="00856A89"/>
    <w:rsid w:val="00861AE2"/>
    <w:rsid w:val="00865491"/>
    <w:rsid w:val="008677BF"/>
    <w:rsid w:val="00873C83"/>
    <w:rsid w:val="008753EC"/>
    <w:rsid w:val="008778A5"/>
    <w:rsid w:val="00880108"/>
    <w:rsid w:val="00891605"/>
    <w:rsid w:val="00892D64"/>
    <w:rsid w:val="00894967"/>
    <w:rsid w:val="00894AD3"/>
    <w:rsid w:val="00894E8B"/>
    <w:rsid w:val="008951F8"/>
    <w:rsid w:val="0089718F"/>
    <w:rsid w:val="00897D7A"/>
    <w:rsid w:val="008A10ED"/>
    <w:rsid w:val="008A3C63"/>
    <w:rsid w:val="008A4F5E"/>
    <w:rsid w:val="008A67F1"/>
    <w:rsid w:val="008A6A48"/>
    <w:rsid w:val="008A7054"/>
    <w:rsid w:val="008A750E"/>
    <w:rsid w:val="008A7774"/>
    <w:rsid w:val="008A781D"/>
    <w:rsid w:val="008B4F26"/>
    <w:rsid w:val="008B6EF2"/>
    <w:rsid w:val="008B725E"/>
    <w:rsid w:val="008B7A72"/>
    <w:rsid w:val="008C2E60"/>
    <w:rsid w:val="008C434A"/>
    <w:rsid w:val="008C478B"/>
    <w:rsid w:val="008C592F"/>
    <w:rsid w:val="008C6532"/>
    <w:rsid w:val="008C6F8D"/>
    <w:rsid w:val="008C7043"/>
    <w:rsid w:val="008D14E6"/>
    <w:rsid w:val="008D3ADD"/>
    <w:rsid w:val="008D7646"/>
    <w:rsid w:val="008D7656"/>
    <w:rsid w:val="008D7BD9"/>
    <w:rsid w:val="008E0382"/>
    <w:rsid w:val="008E038C"/>
    <w:rsid w:val="008E05A5"/>
    <w:rsid w:val="008E143B"/>
    <w:rsid w:val="008E3465"/>
    <w:rsid w:val="008E3CEE"/>
    <w:rsid w:val="008E4531"/>
    <w:rsid w:val="008E77FC"/>
    <w:rsid w:val="008E7A4F"/>
    <w:rsid w:val="008F0D44"/>
    <w:rsid w:val="008F13DA"/>
    <w:rsid w:val="008F162B"/>
    <w:rsid w:val="008F1B56"/>
    <w:rsid w:val="008F7B02"/>
    <w:rsid w:val="00901336"/>
    <w:rsid w:val="00906A11"/>
    <w:rsid w:val="00914677"/>
    <w:rsid w:val="0092331C"/>
    <w:rsid w:val="00924759"/>
    <w:rsid w:val="00924E31"/>
    <w:rsid w:val="00924F13"/>
    <w:rsid w:val="0092558D"/>
    <w:rsid w:val="00927170"/>
    <w:rsid w:val="00930172"/>
    <w:rsid w:val="00931271"/>
    <w:rsid w:val="0093130E"/>
    <w:rsid w:val="00932AA6"/>
    <w:rsid w:val="00932EB4"/>
    <w:rsid w:val="009335EB"/>
    <w:rsid w:val="00933E46"/>
    <w:rsid w:val="00933E6E"/>
    <w:rsid w:val="00934E93"/>
    <w:rsid w:val="00936A84"/>
    <w:rsid w:val="009374CB"/>
    <w:rsid w:val="00940FFB"/>
    <w:rsid w:val="00943170"/>
    <w:rsid w:val="00943543"/>
    <w:rsid w:val="00950CD7"/>
    <w:rsid w:val="0095254A"/>
    <w:rsid w:val="00954554"/>
    <w:rsid w:val="0095535A"/>
    <w:rsid w:val="009565CC"/>
    <w:rsid w:val="00956773"/>
    <w:rsid w:val="009571F0"/>
    <w:rsid w:val="009604C5"/>
    <w:rsid w:val="00961C53"/>
    <w:rsid w:val="00962DF9"/>
    <w:rsid w:val="00964E5E"/>
    <w:rsid w:val="00965009"/>
    <w:rsid w:val="00967686"/>
    <w:rsid w:val="00970C27"/>
    <w:rsid w:val="00971194"/>
    <w:rsid w:val="00972DD6"/>
    <w:rsid w:val="0097372D"/>
    <w:rsid w:val="00975793"/>
    <w:rsid w:val="00980521"/>
    <w:rsid w:val="00983CBD"/>
    <w:rsid w:val="00983FAA"/>
    <w:rsid w:val="0098428D"/>
    <w:rsid w:val="00985890"/>
    <w:rsid w:val="009861AA"/>
    <w:rsid w:val="00986E64"/>
    <w:rsid w:val="00991A01"/>
    <w:rsid w:val="0099648F"/>
    <w:rsid w:val="00996548"/>
    <w:rsid w:val="009971EA"/>
    <w:rsid w:val="009A0CAD"/>
    <w:rsid w:val="009A1979"/>
    <w:rsid w:val="009A1F13"/>
    <w:rsid w:val="009A327B"/>
    <w:rsid w:val="009A3347"/>
    <w:rsid w:val="009A3E6A"/>
    <w:rsid w:val="009A5C93"/>
    <w:rsid w:val="009A6B04"/>
    <w:rsid w:val="009B01D2"/>
    <w:rsid w:val="009B01DB"/>
    <w:rsid w:val="009B2370"/>
    <w:rsid w:val="009B61F3"/>
    <w:rsid w:val="009C076F"/>
    <w:rsid w:val="009C139D"/>
    <w:rsid w:val="009C1B17"/>
    <w:rsid w:val="009C61BA"/>
    <w:rsid w:val="009D0019"/>
    <w:rsid w:val="009D230B"/>
    <w:rsid w:val="009D2C52"/>
    <w:rsid w:val="009D45E1"/>
    <w:rsid w:val="009D512B"/>
    <w:rsid w:val="009D59CB"/>
    <w:rsid w:val="009D5B5B"/>
    <w:rsid w:val="009D7471"/>
    <w:rsid w:val="009D77A7"/>
    <w:rsid w:val="009E12D3"/>
    <w:rsid w:val="009E36D4"/>
    <w:rsid w:val="009E4129"/>
    <w:rsid w:val="009E6C1F"/>
    <w:rsid w:val="009E77C5"/>
    <w:rsid w:val="009F3545"/>
    <w:rsid w:val="009F60CF"/>
    <w:rsid w:val="009F675C"/>
    <w:rsid w:val="009F76B8"/>
    <w:rsid w:val="00A00049"/>
    <w:rsid w:val="00A00083"/>
    <w:rsid w:val="00A02C86"/>
    <w:rsid w:val="00A073C5"/>
    <w:rsid w:val="00A10A45"/>
    <w:rsid w:val="00A16D5E"/>
    <w:rsid w:val="00A17F29"/>
    <w:rsid w:val="00A207B2"/>
    <w:rsid w:val="00A25810"/>
    <w:rsid w:val="00A26A4B"/>
    <w:rsid w:val="00A31D7B"/>
    <w:rsid w:val="00A349D9"/>
    <w:rsid w:val="00A34F22"/>
    <w:rsid w:val="00A350A5"/>
    <w:rsid w:val="00A358C0"/>
    <w:rsid w:val="00A36A7A"/>
    <w:rsid w:val="00A36DD5"/>
    <w:rsid w:val="00A413AF"/>
    <w:rsid w:val="00A41A5A"/>
    <w:rsid w:val="00A43F10"/>
    <w:rsid w:val="00A444DE"/>
    <w:rsid w:val="00A46327"/>
    <w:rsid w:val="00A47D5C"/>
    <w:rsid w:val="00A517E0"/>
    <w:rsid w:val="00A5421E"/>
    <w:rsid w:val="00A54A0E"/>
    <w:rsid w:val="00A558EF"/>
    <w:rsid w:val="00A60605"/>
    <w:rsid w:val="00A6069F"/>
    <w:rsid w:val="00A619A0"/>
    <w:rsid w:val="00A61C63"/>
    <w:rsid w:val="00A64424"/>
    <w:rsid w:val="00A64572"/>
    <w:rsid w:val="00A65968"/>
    <w:rsid w:val="00A65FE6"/>
    <w:rsid w:val="00A71684"/>
    <w:rsid w:val="00A71F4C"/>
    <w:rsid w:val="00A72132"/>
    <w:rsid w:val="00A73CD5"/>
    <w:rsid w:val="00A76C3A"/>
    <w:rsid w:val="00A777B7"/>
    <w:rsid w:val="00A80C3C"/>
    <w:rsid w:val="00A82305"/>
    <w:rsid w:val="00A8289B"/>
    <w:rsid w:val="00A84664"/>
    <w:rsid w:val="00A871A1"/>
    <w:rsid w:val="00A87971"/>
    <w:rsid w:val="00A87A36"/>
    <w:rsid w:val="00A87C59"/>
    <w:rsid w:val="00A87FF0"/>
    <w:rsid w:val="00AA0DB0"/>
    <w:rsid w:val="00AA2344"/>
    <w:rsid w:val="00AA2E0B"/>
    <w:rsid w:val="00AA4AE4"/>
    <w:rsid w:val="00AA4D66"/>
    <w:rsid w:val="00AA54E6"/>
    <w:rsid w:val="00AA69BD"/>
    <w:rsid w:val="00AA75F2"/>
    <w:rsid w:val="00AB010F"/>
    <w:rsid w:val="00AB22B2"/>
    <w:rsid w:val="00AB24BF"/>
    <w:rsid w:val="00AB373D"/>
    <w:rsid w:val="00AB3D94"/>
    <w:rsid w:val="00AB4A42"/>
    <w:rsid w:val="00AB4D89"/>
    <w:rsid w:val="00AC3659"/>
    <w:rsid w:val="00AC4341"/>
    <w:rsid w:val="00AC537C"/>
    <w:rsid w:val="00AC5E3E"/>
    <w:rsid w:val="00AC6E00"/>
    <w:rsid w:val="00AC70E2"/>
    <w:rsid w:val="00AD0B3C"/>
    <w:rsid w:val="00AD2E65"/>
    <w:rsid w:val="00AD4002"/>
    <w:rsid w:val="00AD4209"/>
    <w:rsid w:val="00AD443B"/>
    <w:rsid w:val="00AD4BD7"/>
    <w:rsid w:val="00AD525E"/>
    <w:rsid w:val="00AD554B"/>
    <w:rsid w:val="00AD594E"/>
    <w:rsid w:val="00AD5A8B"/>
    <w:rsid w:val="00AD5F51"/>
    <w:rsid w:val="00AD6A6D"/>
    <w:rsid w:val="00AE0BAC"/>
    <w:rsid w:val="00AE1873"/>
    <w:rsid w:val="00AE1F90"/>
    <w:rsid w:val="00AE7F37"/>
    <w:rsid w:val="00AF0170"/>
    <w:rsid w:val="00AF115D"/>
    <w:rsid w:val="00AF200B"/>
    <w:rsid w:val="00AF27F2"/>
    <w:rsid w:val="00AF4BF0"/>
    <w:rsid w:val="00AF6296"/>
    <w:rsid w:val="00B03963"/>
    <w:rsid w:val="00B07210"/>
    <w:rsid w:val="00B12BE9"/>
    <w:rsid w:val="00B12C22"/>
    <w:rsid w:val="00B132DE"/>
    <w:rsid w:val="00B15DA8"/>
    <w:rsid w:val="00B205BD"/>
    <w:rsid w:val="00B21253"/>
    <w:rsid w:val="00B21B9F"/>
    <w:rsid w:val="00B247DF"/>
    <w:rsid w:val="00B2503A"/>
    <w:rsid w:val="00B27855"/>
    <w:rsid w:val="00B4005A"/>
    <w:rsid w:val="00B4113A"/>
    <w:rsid w:val="00B41F7A"/>
    <w:rsid w:val="00B432D6"/>
    <w:rsid w:val="00B44DB0"/>
    <w:rsid w:val="00B455A3"/>
    <w:rsid w:val="00B50CA3"/>
    <w:rsid w:val="00B50FC2"/>
    <w:rsid w:val="00B51000"/>
    <w:rsid w:val="00B5230D"/>
    <w:rsid w:val="00B5375E"/>
    <w:rsid w:val="00B5751A"/>
    <w:rsid w:val="00B65CA8"/>
    <w:rsid w:val="00B65D0E"/>
    <w:rsid w:val="00B71DEE"/>
    <w:rsid w:val="00B72909"/>
    <w:rsid w:val="00B73B92"/>
    <w:rsid w:val="00B7438A"/>
    <w:rsid w:val="00B7737D"/>
    <w:rsid w:val="00B81B5F"/>
    <w:rsid w:val="00B852EE"/>
    <w:rsid w:val="00B86B9F"/>
    <w:rsid w:val="00B91A3C"/>
    <w:rsid w:val="00B93209"/>
    <w:rsid w:val="00B95BBD"/>
    <w:rsid w:val="00B95DDD"/>
    <w:rsid w:val="00BA0B5B"/>
    <w:rsid w:val="00BA2240"/>
    <w:rsid w:val="00BA554F"/>
    <w:rsid w:val="00BA5A7B"/>
    <w:rsid w:val="00BB1785"/>
    <w:rsid w:val="00BB34C4"/>
    <w:rsid w:val="00BB46D1"/>
    <w:rsid w:val="00BB4965"/>
    <w:rsid w:val="00BB4DBE"/>
    <w:rsid w:val="00BB7793"/>
    <w:rsid w:val="00BD0B1D"/>
    <w:rsid w:val="00BD1DE7"/>
    <w:rsid w:val="00BD3B51"/>
    <w:rsid w:val="00BD3F14"/>
    <w:rsid w:val="00BD6367"/>
    <w:rsid w:val="00BE12E1"/>
    <w:rsid w:val="00BE201A"/>
    <w:rsid w:val="00BE582D"/>
    <w:rsid w:val="00BE5901"/>
    <w:rsid w:val="00BE5983"/>
    <w:rsid w:val="00BE7701"/>
    <w:rsid w:val="00BE7AAB"/>
    <w:rsid w:val="00C03A64"/>
    <w:rsid w:val="00C10057"/>
    <w:rsid w:val="00C123E7"/>
    <w:rsid w:val="00C22BC9"/>
    <w:rsid w:val="00C242CF"/>
    <w:rsid w:val="00C24651"/>
    <w:rsid w:val="00C25264"/>
    <w:rsid w:val="00C277B4"/>
    <w:rsid w:val="00C305D8"/>
    <w:rsid w:val="00C31AE2"/>
    <w:rsid w:val="00C31BC5"/>
    <w:rsid w:val="00C32A4B"/>
    <w:rsid w:val="00C34453"/>
    <w:rsid w:val="00C37651"/>
    <w:rsid w:val="00C42C09"/>
    <w:rsid w:val="00C46446"/>
    <w:rsid w:val="00C47068"/>
    <w:rsid w:val="00C475C3"/>
    <w:rsid w:val="00C47A50"/>
    <w:rsid w:val="00C517B0"/>
    <w:rsid w:val="00C52211"/>
    <w:rsid w:val="00C52940"/>
    <w:rsid w:val="00C53370"/>
    <w:rsid w:val="00C56B03"/>
    <w:rsid w:val="00C5724D"/>
    <w:rsid w:val="00C60B7F"/>
    <w:rsid w:val="00C61976"/>
    <w:rsid w:val="00C66B37"/>
    <w:rsid w:val="00C73E8F"/>
    <w:rsid w:val="00C74F90"/>
    <w:rsid w:val="00C76533"/>
    <w:rsid w:val="00C77855"/>
    <w:rsid w:val="00C845C8"/>
    <w:rsid w:val="00C846CE"/>
    <w:rsid w:val="00C84C3B"/>
    <w:rsid w:val="00C84ED6"/>
    <w:rsid w:val="00C8669D"/>
    <w:rsid w:val="00C872B5"/>
    <w:rsid w:val="00C913E3"/>
    <w:rsid w:val="00C91A21"/>
    <w:rsid w:val="00C93ECC"/>
    <w:rsid w:val="00C94C2D"/>
    <w:rsid w:val="00C96013"/>
    <w:rsid w:val="00C9688C"/>
    <w:rsid w:val="00CA0675"/>
    <w:rsid w:val="00CA32C7"/>
    <w:rsid w:val="00CA4853"/>
    <w:rsid w:val="00CA48DD"/>
    <w:rsid w:val="00CA5BBE"/>
    <w:rsid w:val="00CA7B0D"/>
    <w:rsid w:val="00CB0659"/>
    <w:rsid w:val="00CB0EBE"/>
    <w:rsid w:val="00CB213B"/>
    <w:rsid w:val="00CB222F"/>
    <w:rsid w:val="00CB4407"/>
    <w:rsid w:val="00CB4A02"/>
    <w:rsid w:val="00CB4C21"/>
    <w:rsid w:val="00CB55A5"/>
    <w:rsid w:val="00CB5C40"/>
    <w:rsid w:val="00CB6D36"/>
    <w:rsid w:val="00CC24F9"/>
    <w:rsid w:val="00CC465F"/>
    <w:rsid w:val="00CC4C94"/>
    <w:rsid w:val="00CC5823"/>
    <w:rsid w:val="00CC7BD0"/>
    <w:rsid w:val="00CD0764"/>
    <w:rsid w:val="00CD1B33"/>
    <w:rsid w:val="00CD25B5"/>
    <w:rsid w:val="00CD4D29"/>
    <w:rsid w:val="00CD55C5"/>
    <w:rsid w:val="00CD59DE"/>
    <w:rsid w:val="00CD6949"/>
    <w:rsid w:val="00CD6A1C"/>
    <w:rsid w:val="00CD6AA5"/>
    <w:rsid w:val="00CD7607"/>
    <w:rsid w:val="00CE09D6"/>
    <w:rsid w:val="00CE0A06"/>
    <w:rsid w:val="00CE1069"/>
    <w:rsid w:val="00CE1ACC"/>
    <w:rsid w:val="00CE3A96"/>
    <w:rsid w:val="00CE3AA6"/>
    <w:rsid w:val="00CE5D5F"/>
    <w:rsid w:val="00CE6129"/>
    <w:rsid w:val="00CE7601"/>
    <w:rsid w:val="00CF1F39"/>
    <w:rsid w:val="00CF40D5"/>
    <w:rsid w:val="00CF6C04"/>
    <w:rsid w:val="00CF6DB4"/>
    <w:rsid w:val="00D004CF"/>
    <w:rsid w:val="00D037AF"/>
    <w:rsid w:val="00D07005"/>
    <w:rsid w:val="00D10996"/>
    <w:rsid w:val="00D11C19"/>
    <w:rsid w:val="00D133A8"/>
    <w:rsid w:val="00D168CB"/>
    <w:rsid w:val="00D17430"/>
    <w:rsid w:val="00D174BC"/>
    <w:rsid w:val="00D17E25"/>
    <w:rsid w:val="00D205AE"/>
    <w:rsid w:val="00D20A17"/>
    <w:rsid w:val="00D20B0C"/>
    <w:rsid w:val="00D243EB"/>
    <w:rsid w:val="00D24825"/>
    <w:rsid w:val="00D248D6"/>
    <w:rsid w:val="00D24C21"/>
    <w:rsid w:val="00D261B7"/>
    <w:rsid w:val="00D32238"/>
    <w:rsid w:val="00D3334F"/>
    <w:rsid w:val="00D417E7"/>
    <w:rsid w:val="00D424D8"/>
    <w:rsid w:val="00D451D7"/>
    <w:rsid w:val="00D5033D"/>
    <w:rsid w:val="00D50990"/>
    <w:rsid w:val="00D557FB"/>
    <w:rsid w:val="00D57AC8"/>
    <w:rsid w:val="00D600C8"/>
    <w:rsid w:val="00D609CE"/>
    <w:rsid w:val="00D6106C"/>
    <w:rsid w:val="00D63D29"/>
    <w:rsid w:val="00D65309"/>
    <w:rsid w:val="00D706F5"/>
    <w:rsid w:val="00D73400"/>
    <w:rsid w:val="00D73FC2"/>
    <w:rsid w:val="00D74EBC"/>
    <w:rsid w:val="00D75385"/>
    <w:rsid w:val="00D76FAF"/>
    <w:rsid w:val="00D77117"/>
    <w:rsid w:val="00D77E5B"/>
    <w:rsid w:val="00D822F6"/>
    <w:rsid w:val="00D8291B"/>
    <w:rsid w:val="00D83CC9"/>
    <w:rsid w:val="00D8551B"/>
    <w:rsid w:val="00D85732"/>
    <w:rsid w:val="00D90193"/>
    <w:rsid w:val="00D91CEA"/>
    <w:rsid w:val="00D95E36"/>
    <w:rsid w:val="00DA48DF"/>
    <w:rsid w:val="00DA5BC4"/>
    <w:rsid w:val="00DA6096"/>
    <w:rsid w:val="00DB149D"/>
    <w:rsid w:val="00DB14AB"/>
    <w:rsid w:val="00DB1FCE"/>
    <w:rsid w:val="00DB355C"/>
    <w:rsid w:val="00DB3D1C"/>
    <w:rsid w:val="00DB4D22"/>
    <w:rsid w:val="00DB59C6"/>
    <w:rsid w:val="00DB7933"/>
    <w:rsid w:val="00DB7BB4"/>
    <w:rsid w:val="00DC1503"/>
    <w:rsid w:val="00DC27B4"/>
    <w:rsid w:val="00DD0BD6"/>
    <w:rsid w:val="00DD53B1"/>
    <w:rsid w:val="00DD6478"/>
    <w:rsid w:val="00DD6DC8"/>
    <w:rsid w:val="00DE3F6D"/>
    <w:rsid w:val="00DE4AAC"/>
    <w:rsid w:val="00DE4C56"/>
    <w:rsid w:val="00DE56E6"/>
    <w:rsid w:val="00DE7684"/>
    <w:rsid w:val="00DF25D0"/>
    <w:rsid w:val="00DF3298"/>
    <w:rsid w:val="00DF3A58"/>
    <w:rsid w:val="00DF58B6"/>
    <w:rsid w:val="00DF7BCE"/>
    <w:rsid w:val="00E01346"/>
    <w:rsid w:val="00E026F3"/>
    <w:rsid w:val="00E10720"/>
    <w:rsid w:val="00E1114B"/>
    <w:rsid w:val="00E124E3"/>
    <w:rsid w:val="00E13728"/>
    <w:rsid w:val="00E15EE3"/>
    <w:rsid w:val="00E1621B"/>
    <w:rsid w:val="00E16789"/>
    <w:rsid w:val="00E172C3"/>
    <w:rsid w:val="00E23EC2"/>
    <w:rsid w:val="00E26C49"/>
    <w:rsid w:val="00E272E0"/>
    <w:rsid w:val="00E30E07"/>
    <w:rsid w:val="00E3381A"/>
    <w:rsid w:val="00E34EB7"/>
    <w:rsid w:val="00E42BBA"/>
    <w:rsid w:val="00E46002"/>
    <w:rsid w:val="00E46C9B"/>
    <w:rsid w:val="00E52B31"/>
    <w:rsid w:val="00E5302C"/>
    <w:rsid w:val="00E54174"/>
    <w:rsid w:val="00E541A7"/>
    <w:rsid w:val="00E54987"/>
    <w:rsid w:val="00E55A60"/>
    <w:rsid w:val="00E57B6B"/>
    <w:rsid w:val="00E61D9E"/>
    <w:rsid w:val="00E62479"/>
    <w:rsid w:val="00E740E2"/>
    <w:rsid w:val="00E74D0B"/>
    <w:rsid w:val="00E80A96"/>
    <w:rsid w:val="00E8131E"/>
    <w:rsid w:val="00E81B42"/>
    <w:rsid w:val="00E82AEB"/>
    <w:rsid w:val="00E8499C"/>
    <w:rsid w:val="00E86BEE"/>
    <w:rsid w:val="00E86E3B"/>
    <w:rsid w:val="00E87AAF"/>
    <w:rsid w:val="00E91A02"/>
    <w:rsid w:val="00E9352E"/>
    <w:rsid w:val="00E9380B"/>
    <w:rsid w:val="00E94B27"/>
    <w:rsid w:val="00E97158"/>
    <w:rsid w:val="00E97380"/>
    <w:rsid w:val="00EA0073"/>
    <w:rsid w:val="00EA1058"/>
    <w:rsid w:val="00EA1555"/>
    <w:rsid w:val="00EA1995"/>
    <w:rsid w:val="00EA5D54"/>
    <w:rsid w:val="00EA6A59"/>
    <w:rsid w:val="00EA7020"/>
    <w:rsid w:val="00EB055E"/>
    <w:rsid w:val="00EB2141"/>
    <w:rsid w:val="00EB2B9A"/>
    <w:rsid w:val="00EB3B9B"/>
    <w:rsid w:val="00EB4E28"/>
    <w:rsid w:val="00EB7FEC"/>
    <w:rsid w:val="00EC2DD9"/>
    <w:rsid w:val="00EC5197"/>
    <w:rsid w:val="00EC5A1E"/>
    <w:rsid w:val="00EC5F6E"/>
    <w:rsid w:val="00EC6738"/>
    <w:rsid w:val="00EC7BB3"/>
    <w:rsid w:val="00EC7F02"/>
    <w:rsid w:val="00ED566C"/>
    <w:rsid w:val="00ED78C3"/>
    <w:rsid w:val="00EE0F66"/>
    <w:rsid w:val="00EE2265"/>
    <w:rsid w:val="00EE39C9"/>
    <w:rsid w:val="00EE505C"/>
    <w:rsid w:val="00EE6816"/>
    <w:rsid w:val="00EF0A0D"/>
    <w:rsid w:val="00EF2C64"/>
    <w:rsid w:val="00EF3847"/>
    <w:rsid w:val="00EF4926"/>
    <w:rsid w:val="00EF4B23"/>
    <w:rsid w:val="00EF6152"/>
    <w:rsid w:val="00F02392"/>
    <w:rsid w:val="00F0359E"/>
    <w:rsid w:val="00F05DAD"/>
    <w:rsid w:val="00F103A2"/>
    <w:rsid w:val="00F130EC"/>
    <w:rsid w:val="00F164F7"/>
    <w:rsid w:val="00F2054B"/>
    <w:rsid w:val="00F23469"/>
    <w:rsid w:val="00F326C1"/>
    <w:rsid w:val="00F32DFE"/>
    <w:rsid w:val="00F3508F"/>
    <w:rsid w:val="00F35E43"/>
    <w:rsid w:val="00F36BD7"/>
    <w:rsid w:val="00F372E4"/>
    <w:rsid w:val="00F379E7"/>
    <w:rsid w:val="00F401D2"/>
    <w:rsid w:val="00F42DA8"/>
    <w:rsid w:val="00F44018"/>
    <w:rsid w:val="00F44290"/>
    <w:rsid w:val="00F444F4"/>
    <w:rsid w:val="00F44784"/>
    <w:rsid w:val="00F472A1"/>
    <w:rsid w:val="00F504D4"/>
    <w:rsid w:val="00F50A5A"/>
    <w:rsid w:val="00F51137"/>
    <w:rsid w:val="00F51C30"/>
    <w:rsid w:val="00F53CD8"/>
    <w:rsid w:val="00F551C6"/>
    <w:rsid w:val="00F55B1A"/>
    <w:rsid w:val="00F570E9"/>
    <w:rsid w:val="00F61A41"/>
    <w:rsid w:val="00F62239"/>
    <w:rsid w:val="00F62258"/>
    <w:rsid w:val="00F63BAE"/>
    <w:rsid w:val="00F65F6E"/>
    <w:rsid w:val="00F66125"/>
    <w:rsid w:val="00F675F4"/>
    <w:rsid w:val="00F675FD"/>
    <w:rsid w:val="00F67664"/>
    <w:rsid w:val="00F74035"/>
    <w:rsid w:val="00F75810"/>
    <w:rsid w:val="00F758E3"/>
    <w:rsid w:val="00F80475"/>
    <w:rsid w:val="00F8070F"/>
    <w:rsid w:val="00F835E9"/>
    <w:rsid w:val="00F83763"/>
    <w:rsid w:val="00F8376A"/>
    <w:rsid w:val="00F84419"/>
    <w:rsid w:val="00F852A4"/>
    <w:rsid w:val="00F86AC6"/>
    <w:rsid w:val="00F900D7"/>
    <w:rsid w:val="00F90EB2"/>
    <w:rsid w:val="00F916D2"/>
    <w:rsid w:val="00F92C4D"/>
    <w:rsid w:val="00F94E3D"/>
    <w:rsid w:val="00F95BE5"/>
    <w:rsid w:val="00FA1FBB"/>
    <w:rsid w:val="00FA3C1C"/>
    <w:rsid w:val="00FA70FB"/>
    <w:rsid w:val="00FB0995"/>
    <w:rsid w:val="00FB207F"/>
    <w:rsid w:val="00FB4EDC"/>
    <w:rsid w:val="00FC06E0"/>
    <w:rsid w:val="00FC3B8D"/>
    <w:rsid w:val="00FC56B8"/>
    <w:rsid w:val="00FC7A79"/>
    <w:rsid w:val="00FD198A"/>
    <w:rsid w:val="00FD24E8"/>
    <w:rsid w:val="00FD2F15"/>
    <w:rsid w:val="00FD6DF8"/>
    <w:rsid w:val="00FE30C5"/>
    <w:rsid w:val="00FE6D89"/>
    <w:rsid w:val="00FF35E7"/>
    <w:rsid w:val="00FF4F08"/>
    <w:rsid w:val="00FF552F"/>
    <w:rsid w:val="00FF7D53"/>
    <w:rsid w:val="0598CEC0"/>
    <w:rsid w:val="0743E1BA"/>
    <w:rsid w:val="080465FF"/>
    <w:rsid w:val="09B003C7"/>
    <w:rsid w:val="09EEE1EC"/>
    <w:rsid w:val="0AB713B0"/>
    <w:rsid w:val="0B9EDEC0"/>
    <w:rsid w:val="0C79DDFD"/>
    <w:rsid w:val="0CCE7C2C"/>
    <w:rsid w:val="0D7F0E98"/>
    <w:rsid w:val="122C7D99"/>
    <w:rsid w:val="13C84DFA"/>
    <w:rsid w:val="14F3A5D1"/>
    <w:rsid w:val="19262AC2"/>
    <w:rsid w:val="1C082FA8"/>
    <w:rsid w:val="1D86E57E"/>
    <w:rsid w:val="1F0D2123"/>
    <w:rsid w:val="23E2E2AE"/>
    <w:rsid w:val="25FBBDC9"/>
    <w:rsid w:val="27F0AD1C"/>
    <w:rsid w:val="2EE249A6"/>
    <w:rsid w:val="2F35543E"/>
    <w:rsid w:val="30595029"/>
    <w:rsid w:val="325F0D9B"/>
    <w:rsid w:val="32A62FCA"/>
    <w:rsid w:val="33B5BAC9"/>
    <w:rsid w:val="353EBB3B"/>
    <w:rsid w:val="357F202E"/>
    <w:rsid w:val="35D030FD"/>
    <w:rsid w:val="366384F4"/>
    <w:rsid w:val="36ED5B8B"/>
    <w:rsid w:val="38892BEC"/>
    <w:rsid w:val="3B4AB3F5"/>
    <w:rsid w:val="3CB69EB4"/>
    <w:rsid w:val="3D5AAB0E"/>
    <w:rsid w:val="3E28AEDA"/>
    <w:rsid w:val="437D1C8B"/>
    <w:rsid w:val="45C1F948"/>
    <w:rsid w:val="46A94B30"/>
    <w:rsid w:val="4781298F"/>
    <w:rsid w:val="48D5249C"/>
    <w:rsid w:val="4C2044E5"/>
    <w:rsid w:val="4C8F0D8F"/>
    <w:rsid w:val="4D39F4A7"/>
    <w:rsid w:val="505A93BD"/>
    <w:rsid w:val="51BEDE6C"/>
    <w:rsid w:val="53C27CBD"/>
    <w:rsid w:val="54D00253"/>
    <w:rsid w:val="5611D517"/>
    <w:rsid w:val="57D36FD2"/>
    <w:rsid w:val="5976E5B9"/>
    <w:rsid w:val="59C7A4E4"/>
    <w:rsid w:val="59D3D615"/>
    <w:rsid w:val="5D554AE4"/>
    <w:rsid w:val="5E3D6AB3"/>
    <w:rsid w:val="5FAA4CC4"/>
    <w:rsid w:val="66F64907"/>
    <w:rsid w:val="68F973A6"/>
    <w:rsid w:val="6A0D0E34"/>
    <w:rsid w:val="6A949E73"/>
    <w:rsid w:val="6B1A4614"/>
    <w:rsid w:val="6B30C76A"/>
    <w:rsid w:val="6B9C23FD"/>
    <w:rsid w:val="71B4807F"/>
    <w:rsid w:val="72ACD871"/>
    <w:rsid w:val="72C3E478"/>
    <w:rsid w:val="76F5E467"/>
    <w:rsid w:val="7EEAF8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3E2814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B6EF2"/>
    <w:rPr>
      <w:rFonts w:ascii="Times" w:eastAsia="Times" w:hAnsi="Times"/>
      <w:sz w:val="24"/>
    </w:rPr>
  </w:style>
  <w:style w:type="paragraph" w:styleId="berschrift1">
    <w:name w:val="heading 1"/>
    <w:basedOn w:val="Standard"/>
    <w:next w:val="Standard"/>
    <w:link w:val="berschrift1Zchn"/>
    <w:uiPriority w:val="9"/>
    <w:qFormat/>
    <w:rsid w:val="00F63BAE"/>
    <w:pPr>
      <w:keepNext/>
      <w:keepLines/>
      <w:spacing w:before="240"/>
      <w:outlineLvl w:val="0"/>
    </w:pPr>
    <w:rPr>
      <w:rFonts w:ascii="Arial" w:eastAsiaTheme="majorEastAsia" w:hAnsi="Arial" w:cs="Arial"/>
      <w:b/>
      <w:color w:val="4472C4" w:themeColor="accent1"/>
      <w:sz w:val="32"/>
      <w:szCs w:val="32"/>
      <w:lang w:eastAsia="en-US"/>
    </w:rPr>
  </w:style>
  <w:style w:type="paragraph" w:styleId="berschrift2">
    <w:name w:val="heading 2"/>
    <w:basedOn w:val="Standard"/>
    <w:next w:val="Standard"/>
    <w:link w:val="berschrift2Zchn"/>
    <w:uiPriority w:val="9"/>
    <w:unhideWhenUsed/>
    <w:qFormat/>
    <w:rsid w:val="005C1A6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strike w:val="0"/>
      <w:dstrike w:val="0"/>
      <w:color w:val="094BAD"/>
      <w:u w:val="none"/>
      <w:effect w:val="none"/>
    </w:rPr>
  </w:style>
  <w:style w:type="character" w:customStyle="1" w:styleId="haupttext1">
    <w:name w:val="haupttext1"/>
    <w:rsid w:val="000E7BBB"/>
    <w:rPr>
      <w:rFonts w:ascii="Arial" w:hAnsi="Arial" w:cs="Arial" w:hint="default"/>
      <w:b w:val="0"/>
      <w:bCs w:val="0"/>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semiHidden/>
    <w:unhideWhenUsed/>
    <w:rsid w:val="008A3C63"/>
    <w:rPr>
      <w:sz w:val="20"/>
    </w:rPr>
  </w:style>
  <w:style w:type="character" w:customStyle="1" w:styleId="KommentartextZchn">
    <w:name w:val="Kommentartext Zchn"/>
    <w:link w:val="Kommentartext"/>
    <w:uiPriority w:val="99"/>
    <w:semiHidden/>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styleId="berarbeitung">
    <w:name w:val="Revision"/>
    <w:hidden/>
    <w:uiPriority w:val="99"/>
    <w:semiHidden/>
    <w:rsid w:val="00D07005"/>
    <w:rPr>
      <w:rFonts w:ascii="Times" w:eastAsia="Times" w:hAnsi="Times"/>
      <w:sz w:val="24"/>
    </w:rPr>
  </w:style>
  <w:style w:type="paragraph" w:styleId="Listenabsatz">
    <w:name w:val="List Paragraph"/>
    <w:basedOn w:val="Standard"/>
    <w:uiPriority w:val="34"/>
    <w:qFormat/>
    <w:rsid w:val="005C790C"/>
    <w:pPr>
      <w:ind w:left="720"/>
      <w:contextualSpacing/>
    </w:pPr>
  </w:style>
  <w:style w:type="character" w:customStyle="1" w:styleId="berschrift1Zchn">
    <w:name w:val="Überschrift 1 Zchn"/>
    <w:basedOn w:val="Absatz-Standardschriftart"/>
    <w:link w:val="berschrift1"/>
    <w:uiPriority w:val="9"/>
    <w:rsid w:val="00F63BAE"/>
    <w:rPr>
      <w:rFonts w:ascii="Arial" w:eastAsiaTheme="majorEastAsia" w:hAnsi="Arial" w:cs="Arial"/>
      <w:b/>
      <w:color w:val="4472C4" w:themeColor="accent1"/>
      <w:sz w:val="32"/>
      <w:szCs w:val="32"/>
      <w:lang w:eastAsia="en-US"/>
    </w:rPr>
  </w:style>
  <w:style w:type="character" w:styleId="BesuchterLink">
    <w:name w:val="FollowedHyperlink"/>
    <w:basedOn w:val="Absatz-Standardschriftart"/>
    <w:uiPriority w:val="99"/>
    <w:semiHidden/>
    <w:unhideWhenUsed/>
    <w:rsid w:val="00AE7F37"/>
    <w:rPr>
      <w:color w:val="954F72" w:themeColor="followedHyperlink"/>
      <w:u w:val="single"/>
    </w:rPr>
  </w:style>
  <w:style w:type="character" w:customStyle="1" w:styleId="berschrift2Zchn">
    <w:name w:val="Überschrift 2 Zchn"/>
    <w:basedOn w:val="Absatz-Standardschriftart"/>
    <w:link w:val="berschrift2"/>
    <w:uiPriority w:val="9"/>
    <w:rsid w:val="005C1A6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560291">
      <w:bodyDiv w:val="1"/>
      <w:marLeft w:val="0"/>
      <w:marRight w:val="0"/>
      <w:marTop w:val="0"/>
      <w:marBottom w:val="0"/>
      <w:divBdr>
        <w:top w:val="none" w:sz="0" w:space="0" w:color="auto"/>
        <w:left w:val="none" w:sz="0" w:space="0" w:color="auto"/>
        <w:bottom w:val="none" w:sz="0" w:space="0" w:color="auto"/>
        <w:right w:val="none" w:sz="0" w:space="0" w:color="auto"/>
      </w:divBdr>
    </w:div>
    <w:div w:id="228199651">
      <w:bodyDiv w:val="1"/>
      <w:marLeft w:val="0"/>
      <w:marRight w:val="0"/>
      <w:marTop w:val="0"/>
      <w:marBottom w:val="0"/>
      <w:divBdr>
        <w:top w:val="none" w:sz="0" w:space="0" w:color="auto"/>
        <w:left w:val="none" w:sz="0" w:space="0" w:color="auto"/>
        <w:bottom w:val="none" w:sz="0" w:space="0" w:color="auto"/>
        <w:right w:val="none" w:sz="0" w:space="0" w:color="auto"/>
      </w:divBdr>
    </w:div>
    <w:div w:id="535705553">
      <w:bodyDiv w:val="1"/>
      <w:marLeft w:val="0"/>
      <w:marRight w:val="0"/>
      <w:marTop w:val="0"/>
      <w:marBottom w:val="0"/>
      <w:divBdr>
        <w:top w:val="none" w:sz="0" w:space="0" w:color="auto"/>
        <w:left w:val="none" w:sz="0" w:space="0" w:color="auto"/>
        <w:bottom w:val="none" w:sz="0" w:space="0" w:color="auto"/>
        <w:right w:val="none" w:sz="0" w:space="0" w:color="auto"/>
      </w:divBdr>
    </w:div>
    <w:div w:id="561479469">
      <w:bodyDiv w:val="1"/>
      <w:marLeft w:val="0"/>
      <w:marRight w:val="0"/>
      <w:marTop w:val="0"/>
      <w:marBottom w:val="0"/>
      <w:divBdr>
        <w:top w:val="none" w:sz="0" w:space="0" w:color="auto"/>
        <w:left w:val="none" w:sz="0" w:space="0" w:color="auto"/>
        <w:bottom w:val="none" w:sz="0" w:space="0" w:color="auto"/>
        <w:right w:val="none" w:sz="0" w:space="0" w:color="auto"/>
      </w:divBdr>
    </w:div>
    <w:div w:id="602301986">
      <w:bodyDiv w:val="1"/>
      <w:marLeft w:val="0"/>
      <w:marRight w:val="0"/>
      <w:marTop w:val="0"/>
      <w:marBottom w:val="0"/>
      <w:divBdr>
        <w:top w:val="none" w:sz="0" w:space="0" w:color="auto"/>
        <w:left w:val="none" w:sz="0" w:space="0" w:color="auto"/>
        <w:bottom w:val="none" w:sz="0" w:space="0" w:color="auto"/>
        <w:right w:val="none" w:sz="0" w:space="0" w:color="auto"/>
      </w:divBdr>
    </w:div>
    <w:div w:id="761755633">
      <w:bodyDiv w:val="1"/>
      <w:marLeft w:val="0"/>
      <w:marRight w:val="0"/>
      <w:marTop w:val="0"/>
      <w:marBottom w:val="0"/>
      <w:divBdr>
        <w:top w:val="none" w:sz="0" w:space="0" w:color="auto"/>
        <w:left w:val="none" w:sz="0" w:space="0" w:color="auto"/>
        <w:bottom w:val="none" w:sz="0" w:space="0" w:color="auto"/>
        <w:right w:val="none" w:sz="0" w:space="0" w:color="auto"/>
      </w:divBdr>
    </w:div>
    <w:div w:id="810093370">
      <w:bodyDiv w:val="1"/>
      <w:marLeft w:val="0"/>
      <w:marRight w:val="0"/>
      <w:marTop w:val="0"/>
      <w:marBottom w:val="0"/>
      <w:divBdr>
        <w:top w:val="none" w:sz="0" w:space="0" w:color="auto"/>
        <w:left w:val="none" w:sz="0" w:space="0" w:color="auto"/>
        <w:bottom w:val="none" w:sz="0" w:space="0" w:color="auto"/>
        <w:right w:val="none" w:sz="0" w:space="0" w:color="auto"/>
      </w:divBdr>
    </w:div>
    <w:div w:id="1093431241">
      <w:bodyDiv w:val="1"/>
      <w:marLeft w:val="0"/>
      <w:marRight w:val="0"/>
      <w:marTop w:val="0"/>
      <w:marBottom w:val="0"/>
      <w:divBdr>
        <w:top w:val="none" w:sz="0" w:space="0" w:color="auto"/>
        <w:left w:val="none" w:sz="0" w:space="0" w:color="auto"/>
        <w:bottom w:val="none" w:sz="0" w:space="0" w:color="auto"/>
        <w:right w:val="none" w:sz="0" w:space="0" w:color="auto"/>
      </w:divBdr>
    </w:div>
    <w:div w:id="1625431132">
      <w:bodyDiv w:val="1"/>
      <w:marLeft w:val="0"/>
      <w:marRight w:val="0"/>
      <w:marTop w:val="0"/>
      <w:marBottom w:val="0"/>
      <w:divBdr>
        <w:top w:val="none" w:sz="0" w:space="0" w:color="auto"/>
        <w:left w:val="none" w:sz="0" w:space="0" w:color="auto"/>
        <w:bottom w:val="none" w:sz="0" w:space="0" w:color="auto"/>
        <w:right w:val="none" w:sz="0" w:space="0" w:color="auto"/>
      </w:divBdr>
    </w:div>
    <w:div w:id="1719087536">
      <w:bodyDiv w:val="1"/>
      <w:marLeft w:val="0"/>
      <w:marRight w:val="0"/>
      <w:marTop w:val="0"/>
      <w:marBottom w:val="0"/>
      <w:divBdr>
        <w:top w:val="none" w:sz="0" w:space="0" w:color="auto"/>
        <w:left w:val="none" w:sz="0" w:space="0" w:color="auto"/>
        <w:bottom w:val="none" w:sz="0" w:space="0" w:color="auto"/>
        <w:right w:val="none" w:sz="0" w:space="0" w:color="auto"/>
      </w:divBdr>
    </w:div>
    <w:div w:id="1728920278">
      <w:bodyDiv w:val="1"/>
      <w:marLeft w:val="0"/>
      <w:marRight w:val="0"/>
      <w:marTop w:val="0"/>
      <w:marBottom w:val="0"/>
      <w:divBdr>
        <w:top w:val="none" w:sz="0" w:space="0" w:color="auto"/>
        <w:left w:val="none" w:sz="0" w:space="0" w:color="auto"/>
        <w:bottom w:val="none" w:sz="0" w:space="0" w:color="auto"/>
        <w:right w:val="none" w:sz="0" w:space="0" w:color="auto"/>
      </w:divBdr>
    </w:div>
    <w:div w:id="181124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ndrea.beckonert@cargobull.com"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na.stuhlmei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genturtyp xmlns="eff78291-878b-4b89-b7ce-1f0fb35eb3d8" xsi:nil="true"/>
    <SharedWithUsers xmlns="3f5fa72f-620d-44a1-9576-9387b535153b">
      <UserInfo>
        <DisplayName>Stuhlmeier, Anna</DisplayName>
        <AccountId>6</AccountId>
        <AccountType/>
      </UserInfo>
      <UserInfo>
        <DisplayName>Thiede, Bernd</DisplayName>
        <AccountId>701</AccountId>
        <AccountType/>
      </UserInfo>
      <UserInfo>
        <DisplayName>Beckonert, Andrea</DisplayName>
        <AccountId>18</AccountId>
        <AccountType/>
      </UserInfo>
      <UserInfo>
        <DisplayName>Kruppa, Inke</DisplayName>
        <AccountId>26</AccountId>
        <AccountType/>
      </UserInfo>
      <UserInfo>
        <DisplayName>Hesener, Silke</DisplayName>
        <AccountId>16</AccountId>
        <AccountType/>
      </UserInfo>
      <UserInfo>
        <DisplayName>Reppenhagen, Frank</DisplayName>
        <AccountId>859</AccountId>
        <AccountType/>
      </UserInfo>
    </SharedWithUsers>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3" ma:contentTypeDescription="Ein neues Dokument erstellen." ma:contentTypeScope="" ma:versionID="ac69a9643e9457a751af4a304aa6ee62">
  <xsd:schema xmlns:xsd="http://www.w3.org/2001/XMLSchema" xmlns:xs="http://www.w3.org/2001/XMLSchema" xmlns:p="http://schemas.microsoft.com/office/2006/metadata/properties" xmlns:ns2="eff78291-878b-4b89-b7ce-1f0fb35eb3d8" xmlns:ns3="3f5fa72f-620d-44a1-9576-9387b535153b" targetNamespace="http://schemas.microsoft.com/office/2006/metadata/properties" ma:root="true" ma:fieldsID="ec12c9ae5a4dbc628dc318517ad5eba3" ns2:_="" ns3:_="">
    <xsd:import namespace="eff78291-878b-4b89-b7ce-1f0fb35eb3d8"/>
    <xsd:import namespace="3f5fa72f-620d-44a1-9576-9387b53515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B1AD-5142-4EA6-BAA4-6E583BD0D80D}">
  <ds:schemaRefs>
    <ds:schemaRef ds:uri="http://schemas.microsoft.com/sharepoint/v3/contenttype/forms"/>
  </ds:schemaRefs>
</ds:datastoreItem>
</file>

<file path=customXml/itemProps2.xml><?xml version="1.0" encoding="utf-8"?>
<ds:datastoreItem xmlns:ds="http://schemas.openxmlformats.org/officeDocument/2006/customXml" ds:itemID="{6CB0BD86-DDA3-4FA2-8944-FEA9DF62BE19}">
  <ds:schemaRefs>
    <ds:schemaRef ds:uri="http://schemas.microsoft.com/office/2006/metadata/properties"/>
    <ds:schemaRef ds:uri="http://schemas.microsoft.com/office/infopath/2007/PartnerControls"/>
    <ds:schemaRef ds:uri="eff78291-878b-4b89-b7ce-1f0fb35eb3d8"/>
    <ds:schemaRef ds:uri="3f5fa72f-620d-44a1-9576-9387b535153b"/>
  </ds:schemaRefs>
</ds:datastoreItem>
</file>

<file path=customXml/itemProps3.xml><?xml version="1.0" encoding="utf-8"?>
<ds:datastoreItem xmlns:ds="http://schemas.openxmlformats.org/officeDocument/2006/customXml" ds:itemID="{35D9057D-12E6-424A-B52B-C6C9ED44A6B3}">
  <ds:schemaRefs>
    <ds:schemaRef ds:uri="http://schemas.microsoft.com/office/2006/metadata/longProperties"/>
  </ds:schemaRefs>
</ds:datastoreItem>
</file>

<file path=customXml/itemProps4.xml><?xml version="1.0" encoding="utf-8"?>
<ds:datastoreItem xmlns:ds="http://schemas.openxmlformats.org/officeDocument/2006/customXml" ds:itemID="{D6116569-D5FF-4D68-89EC-C70A8EE3F8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C30A164-51D7-40D4-86D1-DB32D57EE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543</Words>
  <Characters>3917</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4452</CharactersWithSpaces>
  <SharedDoc>false</SharedDoc>
  <HLinks>
    <vt:vector size="12" baseType="variant">
      <vt:variant>
        <vt:i4>3604556</vt:i4>
      </vt:variant>
      <vt:variant>
        <vt:i4>3</vt:i4>
      </vt:variant>
      <vt:variant>
        <vt:i4>0</vt:i4>
      </vt:variant>
      <vt:variant>
        <vt:i4>5</vt:i4>
      </vt:variant>
      <vt:variant>
        <vt:lpwstr>mailto:andrea.beckonert@cargobull.com</vt:lpwstr>
      </vt:variant>
      <vt:variant>
        <vt:lpwstr/>
      </vt:variant>
      <vt:variant>
        <vt:i4>4194342</vt:i4>
      </vt:variant>
      <vt:variant>
        <vt:i4>0</vt:i4>
      </vt:variant>
      <vt:variant>
        <vt:i4>0</vt:i4>
      </vt:variant>
      <vt:variant>
        <vt:i4>5</vt:i4>
      </vt:variant>
      <vt:variant>
        <vt:lpwstr>mailto:anna.stuhlmeier@cargobull.com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2021-01-19T22:18:00Z</dcterms:created>
  <dcterms:modified xsi:type="dcterms:W3CDTF">2021-03-29T08:50:00Z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Hesener, Silke</vt:lpwstr>
  </property>
</Properties>
</file>